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DE" w:rsidRPr="0050100C" w:rsidRDefault="00321FDE" w:rsidP="0050100C">
      <w:pPr>
        <w:spacing w:after="0" w:line="240" w:lineRule="auto"/>
        <w:ind w:firstLine="567"/>
        <w:jc w:val="center"/>
        <w:rPr>
          <w:rFonts w:ascii="Times New Roman" w:hAnsi="Times New Roman" w:cs="Times New Roman"/>
          <w:b/>
          <w:bCs/>
          <w:color w:val="000000"/>
          <w:sz w:val="24"/>
          <w:szCs w:val="24"/>
        </w:rPr>
      </w:pPr>
      <w:bookmarkStart w:id="0" w:name="_Toc260068802"/>
      <w:bookmarkStart w:id="1" w:name="_Toc207461162"/>
      <w:bookmarkStart w:id="2" w:name="_Hlk106346380"/>
      <w:r w:rsidRPr="0050100C">
        <w:rPr>
          <w:rFonts w:ascii="Times New Roman" w:hAnsi="Times New Roman" w:cs="Times New Roman"/>
          <w:b/>
          <w:bCs/>
          <w:color w:val="000000"/>
          <w:sz w:val="24"/>
          <w:szCs w:val="24"/>
        </w:rPr>
        <w:t xml:space="preserve">ТЕХНИЧЕСКАЯ СПЕЦИФИКАЦИЯ </w:t>
      </w:r>
    </w:p>
    <w:p w:rsidR="009D0B16" w:rsidRPr="0050100C" w:rsidRDefault="00321FDE" w:rsidP="0050100C">
      <w:pPr>
        <w:spacing w:after="0" w:line="240" w:lineRule="auto"/>
        <w:ind w:firstLine="567"/>
        <w:jc w:val="center"/>
        <w:rPr>
          <w:rFonts w:ascii="Times New Roman" w:hAnsi="Times New Roman" w:cs="Times New Roman"/>
          <w:b/>
          <w:bCs/>
          <w:color w:val="000000"/>
          <w:sz w:val="24"/>
          <w:szCs w:val="24"/>
        </w:rPr>
      </w:pPr>
      <w:r w:rsidRPr="0050100C">
        <w:rPr>
          <w:rFonts w:ascii="Times New Roman" w:hAnsi="Times New Roman" w:cs="Times New Roman"/>
          <w:b/>
          <w:bCs/>
          <w:color w:val="000000"/>
          <w:sz w:val="24"/>
          <w:szCs w:val="24"/>
        </w:rPr>
        <w:t>на закупаемые услуг</w:t>
      </w:r>
      <w:r w:rsidRPr="0050100C">
        <w:rPr>
          <w:rFonts w:ascii="Times New Roman" w:hAnsi="Times New Roman" w:cs="Times New Roman"/>
          <w:b/>
          <w:sz w:val="24"/>
          <w:szCs w:val="24"/>
        </w:rPr>
        <w:t xml:space="preserve">и </w:t>
      </w:r>
      <w:r w:rsidR="009D0B16" w:rsidRPr="0050100C">
        <w:rPr>
          <w:rFonts w:ascii="Times New Roman" w:hAnsi="Times New Roman" w:cs="Times New Roman"/>
          <w:b/>
          <w:bCs/>
          <w:color w:val="000000"/>
          <w:sz w:val="24"/>
          <w:szCs w:val="24"/>
        </w:rPr>
        <w:t>по организации/проведению конференций/семинаров/форумов/конкурсов/корпоративных/спортивных/</w:t>
      </w:r>
      <w:r w:rsidR="008A7555" w:rsidRPr="0050100C">
        <w:rPr>
          <w:rFonts w:ascii="Times New Roman" w:hAnsi="Times New Roman" w:cs="Times New Roman"/>
          <w:b/>
          <w:bCs/>
          <w:color w:val="000000"/>
          <w:sz w:val="24"/>
          <w:szCs w:val="24"/>
        </w:rPr>
        <w:t xml:space="preserve"> </w:t>
      </w:r>
      <w:r w:rsidR="009D0B16" w:rsidRPr="0050100C">
        <w:rPr>
          <w:rFonts w:ascii="Times New Roman" w:hAnsi="Times New Roman" w:cs="Times New Roman"/>
          <w:b/>
          <w:bCs/>
          <w:color w:val="000000"/>
          <w:sz w:val="24"/>
          <w:szCs w:val="24"/>
        </w:rPr>
        <w:t>культурных/праздничных и аналогичных мероприятий</w:t>
      </w:r>
    </w:p>
    <w:p w:rsidR="00BE3845" w:rsidRPr="0050100C" w:rsidRDefault="006322AD" w:rsidP="0050100C">
      <w:pPr>
        <w:ind w:firstLine="567"/>
        <w:jc w:val="center"/>
        <w:rPr>
          <w:rStyle w:val="a3"/>
          <w:rFonts w:ascii="Times New Roman" w:hAnsi="Times New Roman" w:cs="Times New Roman"/>
          <w:color w:val="000000" w:themeColor="text1"/>
          <w:sz w:val="24"/>
          <w:szCs w:val="24"/>
          <w:u w:val="none"/>
        </w:rPr>
      </w:pPr>
      <w:r w:rsidRPr="0050100C">
        <w:rPr>
          <w:rFonts w:ascii="Times New Roman" w:hAnsi="Times New Roman" w:cs="Times New Roman"/>
          <w:sz w:val="24"/>
          <w:szCs w:val="24"/>
        </w:rPr>
        <w:t>(КТРУ</w:t>
      </w:r>
      <w:r w:rsidRPr="0050100C">
        <w:rPr>
          <w:rFonts w:ascii="Times New Roman" w:hAnsi="Times New Roman" w:cs="Times New Roman"/>
          <w:color w:val="000000" w:themeColor="text1"/>
          <w:sz w:val="24"/>
          <w:szCs w:val="24"/>
        </w:rPr>
        <w:t xml:space="preserve"> </w:t>
      </w:r>
      <w:hyperlink r:id="rId6" w:history="1">
        <w:r w:rsidR="00BE3845" w:rsidRPr="0050100C">
          <w:rPr>
            <w:rStyle w:val="a3"/>
            <w:rFonts w:ascii="Times New Roman" w:hAnsi="Times New Roman" w:cs="Times New Roman"/>
            <w:color w:val="000000" w:themeColor="text1"/>
            <w:sz w:val="24"/>
            <w:szCs w:val="24"/>
            <w:u w:val="none"/>
          </w:rPr>
          <w:t>823011.000.000000</w:t>
        </w:r>
      </w:hyperlink>
      <w:r w:rsidRPr="0050100C">
        <w:rPr>
          <w:rStyle w:val="a3"/>
          <w:rFonts w:ascii="Times New Roman" w:hAnsi="Times New Roman" w:cs="Times New Roman"/>
          <w:color w:val="000000" w:themeColor="text1"/>
          <w:sz w:val="24"/>
          <w:szCs w:val="24"/>
          <w:u w:val="none"/>
        </w:rPr>
        <w:t>)</w:t>
      </w:r>
    </w:p>
    <w:p w:rsidR="005D681F" w:rsidRPr="0050100C" w:rsidRDefault="005D681F" w:rsidP="0050100C">
      <w:pPr>
        <w:ind w:firstLine="567"/>
        <w:jc w:val="center"/>
        <w:rPr>
          <w:rFonts w:ascii="Times New Roman" w:hAnsi="Times New Roman" w:cs="Times New Roman"/>
          <w:b/>
          <w:color w:val="212529"/>
          <w:sz w:val="24"/>
          <w:szCs w:val="24"/>
        </w:rPr>
      </w:pPr>
      <w:r w:rsidRPr="0050100C">
        <w:rPr>
          <w:rFonts w:ascii="Times New Roman" w:hAnsi="Times New Roman" w:cs="Times New Roman"/>
          <w:b/>
          <w:color w:val="333333"/>
          <w:sz w:val="24"/>
          <w:szCs w:val="24"/>
          <w:shd w:val="clear" w:color="auto" w:fill="E7F4FB"/>
        </w:rPr>
        <w:t xml:space="preserve">Услуги по организации, проведению летнего курса для студентов </w:t>
      </w:r>
      <w:r w:rsidRPr="0050100C">
        <w:rPr>
          <w:rFonts w:ascii="Times New Roman" w:hAnsi="Times New Roman" w:cs="Times New Roman"/>
          <w:b/>
          <w:color w:val="333333"/>
          <w:sz w:val="24"/>
          <w:szCs w:val="24"/>
          <w:shd w:val="clear" w:color="auto" w:fill="E7F4FB"/>
        </w:rPr>
        <w:t>колледжа</w:t>
      </w:r>
      <w:r w:rsidRPr="0050100C">
        <w:rPr>
          <w:rFonts w:ascii="Times New Roman" w:hAnsi="Times New Roman" w:cs="Times New Roman"/>
          <w:b/>
          <w:color w:val="333333"/>
          <w:sz w:val="24"/>
          <w:szCs w:val="24"/>
          <w:shd w:val="clear" w:color="auto" w:fill="E7F4FB"/>
        </w:rPr>
        <w:t>, согласно технической спецификации заказчика</w:t>
      </w:r>
    </w:p>
    <w:p w:rsidR="00BE3845" w:rsidRPr="0050100C" w:rsidRDefault="00BE3845" w:rsidP="0050100C">
      <w:pPr>
        <w:spacing w:after="0" w:line="240" w:lineRule="auto"/>
        <w:ind w:firstLine="567"/>
        <w:jc w:val="center"/>
        <w:rPr>
          <w:rFonts w:ascii="Times New Roman" w:hAnsi="Times New Roman" w:cs="Times New Roman"/>
          <w:b/>
          <w:bCs/>
          <w:color w:val="000000"/>
          <w:sz w:val="24"/>
          <w:szCs w:val="24"/>
        </w:rPr>
      </w:pPr>
    </w:p>
    <w:p w:rsidR="00321FDE" w:rsidRPr="0050100C" w:rsidRDefault="00321FDE"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Исполнитель должен обеспечить </w:t>
      </w:r>
      <w:r w:rsidR="00180F71" w:rsidRPr="0050100C">
        <w:rPr>
          <w:rFonts w:ascii="Times New Roman" w:hAnsi="Times New Roman" w:cs="Times New Roman"/>
          <w:sz w:val="24"/>
          <w:szCs w:val="24"/>
        </w:rPr>
        <w:t>в ию</w:t>
      </w:r>
      <w:r w:rsidR="00180F71" w:rsidRPr="0050100C">
        <w:rPr>
          <w:rFonts w:ascii="Times New Roman" w:hAnsi="Times New Roman" w:cs="Times New Roman"/>
          <w:sz w:val="24"/>
          <w:szCs w:val="24"/>
          <w:lang w:val="kk-KZ"/>
        </w:rPr>
        <w:t>ле</w:t>
      </w:r>
      <w:r w:rsidR="00180F71" w:rsidRPr="0050100C">
        <w:rPr>
          <w:rFonts w:ascii="Times New Roman" w:hAnsi="Times New Roman" w:cs="Times New Roman"/>
          <w:sz w:val="24"/>
          <w:szCs w:val="24"/>
        </w:rPr>
        <w:t xml:space="preserve"> 202</w:t>
      </w:r>
      <w:r w:rsidR="00124561" w:rsidRPr="0050100C">
        <w:rPr>
          <w:rFonts w:ascii="Times New Roman" w:hAnsi="Times New Roman" w:cs="Times New Roman"/>
          <w:sz w:val="24"/>
          <w:szCs w:val="24"/>
        </w:rPr>
        <w:t>4</w:t>
      </w:r>
      <w:r w:rsidR="00180F71" w:rsidRPr="0050100C">
        <w:rPr>
          <w:rFonts w:ascii="Times New Roman" w:hAnsi="Times New Roman" w:cs="Times New Roman"/>
          <w:sz w:val="24"/>
          <w:szCs w:val="24"/>
        </w:rPr>
        <w:t xml:space="preserve"> года </w:t>
      </w:r>
      <w:r w:rsidRPr="0050100C">
        <w:rPr>
          <w:rFonts w:ascii="Times New Roman" w:hAnsi="Times New Roman" w:cs="Times New Roman"/>
          <w:sz w:val="24"/>
          <w:szCs w:val="24"/>
        </w:rPr>
        <w:t xml:space="preserve">организацию </w:t>
      </w:r>
      <w:r w:rsidR="0017115A" w:rsidRPr="0050100C">
        <w:rPr>
          <w:rFonts w:ascii="Times New Roman" w:hAnsi="Times New Roman" w:cs="Times New Roman"/>
          <w:sz w:val="24"/>
          <w:szCs w:val="24"/>
        </w:rPr>
        <w:t xml:space="preserve">Курса </w:t>
      </w:r>
      <w:r w:rsidR="00F707D8" w:rsidRPr="0050100C">
        <w:rPr>
          <w:rFonts w:ascii="Times New Roman" w:hAnsi="Times New Roman" w:cs="Times New Roman"/>
          <w:sz w:val="24"/>
          <w:szCs w:val="24"/>
        </w:rPr>
        <w:t>«Летн</w:t>
      </w:r>
      <w:r w:rsidR="0017115A" w:rsidRPr="0050100C">
        <w:rPr>
          <w:rFonts w:ascii="Times New Roman" w:hAnsi="Times New Roman" w:cs="Times New Roman"/>
          <w:sz w:val="24"/>
          <w:szCs w:val="24"/>
        </w:rPr>
        <w:t>яя</w:t>
      </w:r>
      <w:r w:rsidR="00F707D8" w:rsidRPr="0050100C">
        <w:rPr>
          <w:rFonts w:ascii="Times New Roman" w:hAnsi="Times New Roman" w:cs="Times New Roman"/>
          <w:sz w:val="24"/>
          <w:szCs w:val="24"/>
        </w:rPr>
        <w:t xml:space="preserve"> школ</w:t>
      </w:r>
      <w:r w:rsidR="0017115A" w:rsidRPr="0050100C">
        <w:rPr>
          <w:rFonts w:ascii="Times New Roman" w:hAnsi="Times New Roman" w:cs="Times New Roman"/>
          <w:sz w:val="24"/>
          <w:szCs w:val="24"/>
        </w:rPr>
        <w:t>а</w:t>
      </w:r>
      <w:r w:rsidR="00F707D8" w:rsidRPr="0050100C">
        <w:rPr>
          <w:rFonts w:ascii="Times New Roman" w:hAnsi="Times New Roman" w:cs="Times New Roman"/>
          <w:sz w:val="24"/>
          <w:szCs w:val="24"/>
        </w:rPr>
        <w:t xml:space="preserve"> молодых лидеров» для </w:t>
      </w:r>
      <w:r w:rsidR="005D681F" w:rsidRPr="0050100C">
        <w:rPr>
          <w:rFonts w:ascii="Times New Roman" w:hAnsi="Times New Roman" w:cs="Times New Roman"/>
          <w:sz w:val="24"/>
          <w:szCs w:val="24"/>
        </w:rPr>
        <w:t xml:space="preserve">не менее 5 (пять) </w:t>
      </w:r>
      <w:r w:rsidR="00A26F28" w:rsidRPr="0050100C">
        <w:rPr>
          <w:rFonts w:ascii="Times New Roman" w:hAnsi="Times New Roman" w:cs="Times New Roman"/>
          <w:sz w:val="24"/>
          <w:szCs w:val="24"/>
        </w:rPr>
        <w:t>студентов</w:t>
      </w:r>
      <w:r w:rsidR="00180F71" w:rsidRPr="0050100C">
        <w:rPr>
          <w:rFonts w:ascii="Times New Roman" w:hAnsi="Times New Roman" w:cs="Times New Roman"/>
          <w:sz w:val="24"/>
          <w:szCs w:val="24"/>
        </w:rPr>
        <w:t xml:space="preserve"> </w:t>
      </w:r>
      <w:r w:rsidR="005D681F" w:rsidRPr="0050100C">
        <w:rPr>
          <w:rFonts w:ascii="Times New Roman" w:hAnsi="Times New Roman" w:cs="Times New Roman"/>
          <w:sz w:val="24"/>
          <w:szCs w:val="24"/>
        </w:rPr>
        <w:t xml:space="preserve">КГКП «Восточно-Казахстанского многопрофильного </w:t>
      </w:r>
      <w:r w:rsidR="00F707D8" w:rsidRPr="0050100C">
        <w:rPr>
          <w:rFonts w:ascii="Times New Roman" w:hAnsi="Times New Roman" w:cs="Times New Roman"/>
          <w:sz w:val="24"/>
          <w:szCs w:val="24"/>
        </w:rPr>
        <w:t>колледж</w:t>
      </w:r>
      <w:r w:rsidR="005D681F" w:rsidRPr="0050100C">
        <w:rPr>
          <w:rFonts w:ascii="Times New Roman" w:hAnsi="Times New Roman" w:cs="Times New Roman"/>
          <w:sz w:val="24"/>
          <w:szCs w:val="24"/>
        </w:rPr>
        <w:t>а»</w:t>
      </w:r>
      <w:r w:rsidR="00071310" w:rsidRPr="0050100C">
        <w:rPr>
          <w:rFonts w:ascii="Times New Roman" w:hAnsi="Times New Roman" w:cs="Times New Roman"/>
          <w:sz w:val="24"/>
          <w:szCs w:val="24"/>
        </w:rPr>
        <w:t xml:space="preserve"> на объекте</w:t>
      </w:r>
      <w:r w:rsidRPr="0050100C">
        <w:rPr>
          <w:rFonts w:ascii="Times New Roman" w:hAnsi="Times New Roman" w:cs="Times New Roman"/>
          <w:sz w:val="24"/>
          <w:szCs w:val="24"/>
        </w:rPr>
        <w:t>, расположенн</w:t>
      </w:r>
      <w:r w:rsidR="00071310" w:rsidRPr="0050100C">
        <w:rPr>
          <w:rFonts w:ascii="Times New Roman" w:hAnsi="Times New Roman" w:cs="Times New Roman"/>
          <w:sz w:val="24"/>
          <w:szCs w:val="24"/>
        </w:rPr>
        <w:t>ом</w:t>
      </w:r>
      <w:r w:rsidRPr="0050100C">
        <w:rPr>
          <w:rFonts w:ascii="Times New Roman" w:hAnsi="Times New Roman" w:cs="Times New Roman"/>
          <w:sz w:val="24"/>
          <w:szCs w:val="24"/>
        </w:rPr>
        <w:t xml:space="preserve"> на </w:t>
      </w:r>
      <w:r w:rsidR="00DE2975" w:rsidRPr="0050100C">
        <w:rPr>
          <w:rFonts w:ascii="Times New Roman" w:hAnsi="Times New Roman" w:cs="Times New Roman"/>
          <w:sz w:val="24"/>
          <w:szCs w:val="24"/>
        </w:rPr>
        <w:t xml:space="preserve">территории </w:t>
      </w:r>
      <w:r w:rsidR="00563B16" w:rsidRPr="0050100C">
        <w:rPr>
          <w:rFonts w:ascii="Times New Roman" w:hAnsi="Times New Roman" w:cs="Times New Roman"/>
          <w:sz w:val="24"/>
          <w:szCs w:val="24"/>
        </w:rPr>
        <w:t>Восточно</w:t>
      </w:r>
      <w:r w:rsidR="00180F71" w:rsidRPr="0050100C">
        <w:rPr>
          <w:rFonts w:ascii="Times New Roman" w:hAnsi="Times New Roman" w:cs="Times New Roman"/>
          <w:sz w:val="24"/>
          <w:szCs w:val="24"/>
        </w:rPr>
        <w:t>-</w:t>
      </w:r>
      <w:r w:rsidR="00563B16" w:rsidRPr="0050100C">
        <w:rPr>
          <w:rFonts w:ascii="Times New Roman" w:hAnsi="Times New Roman" w:cs="Times New Roman"/>
          <w:sz w:val="24"/>
          <w:szCs w:val="24"/>
        </w:rPr>
        <w:t>Казахстанск</w:t>
      </w:r>
      <w:r w:rsidR="00A26F28" w:rsidRPr="0050100C">
        <w:rPr>
          <w:rFonts w:ascii="Times New Roman" w:hAnsi="Times New Roman" w:cs="Times New Roman"/>
          <w:sz w:val="24"/>
          <w:szCs w:val="24"/>
        </w:rPr>
        <w:t>ой</w:t>
      </w:r>
      <w:r w:rsidR="00563B16" w:rsidRPr="0050100C">
        <w:rPr>
          <w:rFonts w:ascii="Times New Roman" w:hAnsi="Times New Roman" w:cs="Times New Roman"/>
          <w:sz w:val="24"/>
          <w:szCs w:val="24"/>
        </w:rPr>
        <w:t xml:space="preserve"> област</w:t>
      </w:r>
      <w:r w:rsidR="00A26F28" w:rsidRPr="0050100C">
        <w:rPr>
          <w:rFonts w:ascii="Times New Roman" w:hAnsi="Times New Roman" w:cs="Times New Roman"/>
          <w:sz w:val="24"/>
          <w:szCs w:val="24"/>
        </w:rPr>
        <w:t>и</w:t>
      </w:r>
      <w:r w:rsidRPr="0050100C">
        <w:rPr>
          <w:rFonts w:ascii="Times New Roman" w:hAnsi="Times New Roman" w:cs="Times New Roman"/>
          <w:sz w:val="24"/>
          <w:szCs w:val="24"/>
        </w:rPr>
        <w:t>, продолжительностью</w:t>
      </w:r>
      <w:r w:rsidR="00180F71" w:rsidRPr="0050100C">
        <w:rPr>
          <w:rFonts w:ascii="Times New Roman" w:hAnsi="Times New Roman" w:cs="Times New Roman"/>
          <w:sz w:val="24"/>
          <w:szCs w:val="24"/>
        </w:rPr>
        <w:t xml:space="preserve"> </w:t>
      </w:r>
      <w:r w:rsidR="005D681F" w:rsidRPr="0050100C">
        <w:rPr>
          <w:rFonts w:ascii="Times New Roman" w:hAnsi="Times New Roman" w:cs="Times New Roman"/>
          <w:sz w:val="24"/>
          <w:szCs w:val="24"/>
        </w:rPr>
        <w:t xml:space="preserve">не менее </w:t>
      </w:r>
      <w:r w:rsidR="00B4200F" w:rsidRPr="0050100C">
        <w:rPr>
          <w:rFonts w:ascii="Times New Roman" w:hAnsi="Times New Roman" w:cs="Times New Roman"/>
          <w:sz w:val="24"/>
          <w:szCs w:val="24"/>
        </w:rPr>
        <w:t>8</w:t>
      </w:r>
      <w:r w:rsidRPr="0050100C">
        <w:rPr>
          <w:rFonts w:ascii="Times New Roman" w:hAnsi="Times New Roman" w:cs="Times New Roman"/>
          <w:sz w:val="24"/>
          <w:szCs w:val="24"/>
        </w:rPr>
        <w:t xml:space="preserve"> дней и должен соответствовать следующим условиям:</w:t>
      </w:r>
    </w:p>
    <w:p w:rsidR="0017115A" w:rsidRPr="0050100C" w:rsidRDefault="0017115A" w:rsidP="0050100C">
      <w:pPr>
        <w:spacing w:after="0" w:line="240" w:lineRule="auto"/>
        <w:ind w:firstLine="567"/>
        <w:jc w:val="both"/>
        <w:rPr>
          <w:rFonts w:ascii="Times New Roman" w:hAnsi="Times New Roman" w:cs="Times New Roman"/>
          <w:b/>
          <w:sz w:val="24"/>
          <w:szCs w:val="24"/>
        </w:rPr>
      </w:pPr>
      <w:r w:rsidRPr="0050100C">
        <w:rPr>
          <w:rFonts w:ascii="Times New Roman" w:hAnsi="Times New Roman" w:cs="Times New Roman"/>
          <w:b/>
          <w:sz w:val="24"/>
          <w:szCs w:val="24"/>
        </w:rPr>
        <w:t>1. Общие условия</w:t>
      </w:r>
    </w:p>
    <w:p w:rsidR="0017115A" w:rsidRPr="0050100C" w:rsidRDefault="0017115A"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1.1 Объект должен находиться в собственности Исполнителя, без посреднических услуг.</w:t>
      </w:r>
    </w:p>
    <w:p w:rsidR="007D43A1" w:rsidRPr="0050100C" w:rsidRDefault="007D43A1" w:rsidP="0050100C">
      <w:pPr>
        <w:spacing w:after="0" w:line="240" w:lineRule="auto"/>
        <w:ind w:firstLine="567"/>
        <w:jc w:val="both"/>
        <w:rPr>
          <w:rFonts w:ascii="Times New Roman" w:hAnsi="Times New Roman" w:cs="Times New Roman"/>
          <w:b/>
          <w:sz w:val="24"/>
          <w:szCs w:val="24"/>
        </w:rPr>
      </w:pPr>
      <w:r w:rsidRPr="0050100C">
        <w:rPr>
          <w:rFonts w:ascii="Times New Roman" w:hAnsi="Times New Roman" w:cs="Times New Roman"/>
          <w:b/>
          <w:sz w:val="24"/>
          <w:szCs w:val="24"/>
        </w:rPr>
        <w:t>2. Требования к зданию и прилегающей территории</w:t>
      </w:r>
    </w:p>
    <w:p w:rsidR="00321FDE" w:rsidRPr="0050100C" w:rsidRDefault="00076436" w:rsidP="0050100C">
      <w:pPr>
        <w:spacing w:after="0" w:line="240" w:lineRule="auto"/>
        <w:ind w:firstLine="567"/>
        <w:rPr>
          <w:rFonts w:ascii="Times New Roman" w:hAnsi="Times New Roman" w:cs="Times New Roman"/>
          <w:b/>
          <w:sz w:val="24"/>
          <w:szCs w:val="24"/>
        </w:rPr>
      </w:pPr>
      <w:r w:rsidRPr="0050100C">
        <w:rPr>
          <w:rFonts w:ascii="Times New Roman" w:hAnsi="Times New Roman" w:cs="Times New Roman"/>
          <w:b/>
          <w:sz w:val="24"/>
          <w:szCs w:val="24"/>
        </w:rPr>
        <w:t>2</w:t>
      </w:r>
      <w:r w:rsidR="00321FDE" w:rsidRPr="0050100C">
        <w:rPr>
          <w:rFonts w:ascii="Times New Roman" w:hAnsi="Times New Roman" w:cs="Times New Roman"/>
          <w:b/>
          <w:sz w:val="24"/>
          <w:szCs w:val="24"/>
        </w:rPr>
        <w:t>.</w:t>
      </w:r>
      <w:r w:rsidR="00180F71" w:rsidRPr="0050100C">
        <w:rPr>
          <w:rFonts w:ascii="Times New Roman" w:hAnsi="Times New Roman" w:cs="Times New Roman"/>
          <w:b/>
          <w:sz w:val="24"/>
          <w:szCs w:val="24"/>
        </w:rPr>
        <w:t>1</w:t>
      </w:r>
      <w:r w:rsidR="00321FDE" w:rsidRPr="0050100C">
        <w:rPr>
          <w:rFonts w:ascii="Times New Roman" w:hAnsi="Times New Roman" w:cs="Times New Roman"/>
          <w:b/>
          <w:sz w:val="24"/>
          <w:szCs w:val="24"/>
        </w:rPr>
        <w:t xml:space="preserve"> Ограждени</w:t>
      </w:r>
      <w:r w:rsidR="002B0596" w:rsidRPr="0050100C">
        <w:rPr>
          <w:rFonts w:ascii="Times New Roman" w:hAnsi="Times New Roman" w:cs="Times New Roman"/>
          <w:b/>
          <w:sz w:val="24"/>
          <w:szCs w:val="24"/>
        </w:rPr>
        <w:t>е</w:t>
      </w:r>
      <w:r w:rsidR="00321FDE" w:rsidRPr="0050100C">
        <w:rPr>
          <w:rFonts w:ascii="Times New Roman" w:hAnsi="Times New Roman" w:cs="Times New Roman"/>
          <w:b/>
          <w:sz w:val="24"/>
          <w:szCs w:val="24"/>
        </w:rPr>
        <w:t xml:space="preserve"> периметра, отдельных участков</w:t>
      </w:r>
      <w:r w:rsidR="007D43A1" w:rsidRPr="0050100C">
        <w:rPr>
          <w:rFonts w:ascii="Times New Roman" w:hAnsi="Times New Roman" w:cs="Times New Roman"/>
          <w:b/>
          <w:sz w:val="24"/>
          <w:szCs w:val="24"/>
        </w:rPr>
        <w:t xml:space="preserve">, освещение и безопасность </w:t>
      </w:r>
      <w:r w:rsidR="00321FDE" w:rsidRPr="0050100C">
        <w:rPr>
          <w:rFonts w:ascii="Times New Roman" w:hAnsi="Times New Roman" w:cs="Times New Roman"/>
          <w:b/>
          <w:sz w:val="24"/>
          <w:szCs w:val="24"/>
        </w:rPr>
        <w:t xml:space="preserve">территории </w:t>
      </w:r>
      <w:r w:rsidR="00DE2975" w:rsidRPr="0050100C">
        <w:rPr>
          <w:rFonts w:ascii="Times New Roman" w:hAnsi="Times New Roman" w:cs="Times New Roman"/>
          <w:b/>
          <w:sz w:val="24"/>
          <w:szCs w:val="24"/>
        </w:rPr>
        <w:t>на</w:t>
      </w:r>
      <w:r w:rsidR="007D43A1" w:rsidRPr="0050100C">
        <w:rPr>
          <w:rFonts w:ascii="Times New Roman" w:hAnsi="Times New Roman" w:cs="Times New Roman"/>
          <w:b/>
          <w:sz w:val="24"/>
          <w:szCs w:val="24"/>
        </w:rPr>
        <w:t xml:space="preserve"> </w:t>
      </w:r>
      <w:r w:rsidR="00A26F28" w:rsidRPr="0050100C">
        <w:rPr>
          <w:rFonts w:ascii="Times New Roman" w:hAnsi="Times New Roman" w:cs="Times New Roman"/>
          <w:b/>
          <w:sz w:val="24"/>
          <w:szCs w:val="24"/>
        </w:rPr>
        <w:t>учебно-производственной базе</w:t>
      </w:r>
    </w:p>
    <w:p w:rsidR="002B0596" w:rsidRPr="0050100C" w:rsidRDefault="00321FDE"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2.1.1 Ограждение должно исключать случайный</w:t>
      </w:r>
      <w:r w:rsidRPr="0050100C">
        <w:rPr>
          <w:rFonts w:ascii="Times New Roman" w:hAnsi="Times New Roman" w:cs="Times New Roman"/>
          <w:b/>
          <w:i/>
          <w:sz w:val="24"/>
          <w:szCs w:val="24"/>
        </w:rPr>
        <w:t xml:space="preserve"> </w:t>
      </w:r>
      <w:r w:rsidRPr="0050100C">
        <w:rPr>
          <w:rFonts w:ascii="Times New Roman" w:hAnsi="Times New Roman" w:cs="Times New Roman"/>
          <w:sz w:val="24"/>
          <w:szCs w:val="24"/>
        </w:rPr>
        <w:t xml:space="preserve">проход людей (животных), въезд транспорта или затруднять проникновение </w:t>
      </w:r>
      <w:r w:rsidR="00071310" w:rsidRPr="0050100C">
        <w:rPr>
          <w:rFonts w:ascii="Times New Roman" w:hAnsi="Times New Roman" w:cs="Times New Roman"/>
          <w:sz w:val="24"/>
          <w:szCs w:val="24"/>
        </w:rPr>
        <w:t>посторонних</w:t>
      </w:r>
      <w:r w:rsidRPr="0050100C">
        <w:rPr>
          <w:rFonts w:ascii="Times New Roman" w:hAnsi="Times New Roman" w:cs="Times New Roman"/>
          <w:sz w:val="24"/>
          <w:szCs w:val="24"/>
        </w:rPr>
        <w:t xml:space="preserve"> на охраняемую территорию объекта, минуя главный вход (калитки, ворота и другие официальные проходы).</w:t>
      </w:r>
      <w:r w:rsidR="002B0596" w:rsidRPr="0050100C">
        <w:rPr>
          <w:rFonts w:ascii="Times New Roman" w:hAnsi="Times New Roman" w:cs="Times New Roman"/>
          <w:sz w:val="24"/>
          <w:szCs w:val="24"/>
        </w:rPr>
        <w:t xml:space="preserve"> </w:t>
      </w:r>
      <w:r w:rsidRPr="0050100C">
        <w:rPr>
          <w:rFonts w:ascii="Times New Roman" w:hAnsi="Times New Roman" w:cs="Times New Roman"/>
          <w:sz w:val="24"/>
          <w:szCs w:val="24"/>
        </w:rPr>
        <w:t>Ограждение не должно иметь лазов, проломов и других повреждений, а также не запираемых дверей, ворот и калиток</w:t>
      </w:r>
      <w:r w:rsidR="00180F71" w:rsidRPr="0050100C">
        <w:rPr>
          <w:rFonts w:ascii="Times New Roman" w:hAnsi="Times New Roman" w:cs="Times New Roman"/>
          <w:sz w:val="24"/>
          <w:szCs w:val="24"/>
        </w:rPr>
        <w:t xml:space="preserve">. </w:t>
      </w:r>
    </w:p>
    <w:p w:rsidR="00321FDE" w:rsidRPr="0050100C" w:rsidRDefault="002B0596"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2.1.2 На территории </w:t>
      </w:r>
      <w:r w:rsidR="00071310" w:rsidRPr="0050100C">
        <w:rPr>
          <w:rFonts w:ascii="Times New Roman" w:hAnsi="Times New Roman" w:cs="Times New Roman"/>
          <w:sz w:val="24"/>
          <w:szCs w:val="24"/>
        </w:rPr>
        <w:t>объекта</w:t>
      </w:r>
      <w:r w:rsidRPr="0050100C">
        <w:rPr>
          <w:rFonts w:ascii="Times New Roman" w:hAnsi="Times New Roman" w:cs="Times New Roman"/>
          <w:sz w:val="24"/>
          <w:szCs w:val="24"/>
        </w:rPr>
        <w:t xml:space="preserve"> д</w:t>
      </w:r>
      <w:r w:rsidR="00180F71" w:rsidRPr="0050100C">
        <w:rPr>
          <w:rFonts w:ascii="Times New Roman" w:hAnsi="Times New Roman" w:cs="Times New Roman"/>
          <w:sz w:val="24"/>
          <w:szCs w:val="24"/>
        </w:rPr>
        <w:t>олжны работать</w:t>
      </w:r>
      <w:r w:rsidR="002F4EA2" w:rsidRPr="0050100C">
        <w:rPr>
          <w:rFonts w:ascii="Times New Roman" w:hAnsi="Times New Roman" w:cs="Times New Roman"/>
          <w:sz w:val="24"/>
          <w:szCs w:val="24"/>
        </w:rPr>
        <w:t xml:space="preserve"> камеры</w:t>
      </w:r>
      <w:r w:rsidR="00071310" w:rsidRPr="0050100C">
        <w:rPr>
          <w:rFonts w:ascii="Times New Roman" w:hAnsi="Times New Roman" w:cs="Times New Roman"/>
          <w:sz w:val="24"/>
          <w:szCs w:val="24"/>
        </w:rPr>
        <w:t xml:space="preserve"> видеонаблюдения</w:t>
      </w:r>
      <w:r w:rsidR="00180F71" w:rsidRPr="0050100C">
        <w:rPr>
          <w:rFonts w:ascii="Times New Roman" w:hAnsi="Times New Roman" w:cs="Times New Roman"/>
          <w:sz w:val="24"/>
          <w:szCs w:val="24"/>
        </w:rPr>
        <w:t>,</w:t>
      </w:r>
      <w:r w:rsidR="002F4EA2" w:rsidRPr="0050100C">
        <w:rPr>
          <w:rFonts w:ascii="Times New Roman" w:hAnsi="Times New Roman" w:cs="Times New Roman"/>
          <w:sz w:val="24"/>
          <w:szCs w:val="24"/>
        </w:rPr>
        <w:t xml:space="preserve"> </w:t>
      </w:r>
      <w:r w:rsidRPr="0050100C">
        <w:rPr>
          <w:rFonts w:ascii="Times New Roman" w:hAnsi="Times New Roman" w:cs="Times New Roman"/>
          <w:sz w:val="24"/>
          <w:szCs w:val="24"/>
        </w:rPr>
        <w:t xml:space="preserve">обеспечено </w:t>
      </w:r>
      <w:r w:rsidR="002F4EA2" w:rsidRPr="0050100C">
        <w:rPr>
          <w:rFonts w:ascii="Times New Roman" w:hAnsi="Times New Roman" w:cs="Times New Roman"/>
          <w:sz w:val="24"/>
          <w:szCs w:val="24"/>
        </w:rPr>
        <w:t>освещение</w:t>
      </w:r>
      <w:r w:rsidR="00071310" w:rsidRPr="0050100C">
        <w:rPr>
          <w:rFonts w:ascii="Times New Roman" w:hAnsi="Times New Roman" w:cs="Times New Roman"/>
          <w:sz w:val="24"/>
          <w:szCs w:val="24"/>
        </w:rPr>
        <w:t xml:space="preserve"> в  темное время суток</w:t>
      </w:r>
      <w:r w:rsidR="00321FDE" w:rsidRPr="0050100C">
        <w:rPr>
          <w:rFonts w:ascii="Times New Roman" w:hAnsi="Times New Roman" w:cs="Times New Roman"/>
          <w:sz w:val="24"/>
          <w:szCs w:val="24"/>
        </w:rPr>
        <w:t>.</w:t>
      </w:r>
    </w:p>
    <w:p w:rsidR="00321FDE" w:rsidRPr="0050100C" w:rsidRDefault="00321FDE" w:rsidP="0050100C">
      <w:pPr>
        <w:spacing w:after="0" w:line="240" w:lineRule="auto"/>
        <w:ind w:firstLine="567"/>
        <w:jc w:val="both"/>
        <w:rPr>
          <w:rFonts w:ascii="Times New Roman" w:hAnsi="Times New Roman" w:cs="Times New Roman"/>
          <w:b/>
          <w:sz w:val="24"/>
          <w:szCs w:val="24"/>
        </w:rPr>
      </w:pPr>
      <w:r w:rsidRPr="0050100C">
        <w:rPr>
          <w:rFonts w:ascii="Times New Roman" w:hAnsi="Times New Roman" w:cs="Times New Roman"/>
          <w:b/>
          <w:sz w:val="24"/>
          <w:szCs w:val="24"/>
        </w:rPr>
        <w:t>2.</w:t>
      </w:r>
      <w:r w:rsidR="00DF0E39" w:rsidRPr="0050100C">
        <w:rPr>
          <w:rFonts w:ascii="Times New Roman" w:hAnsi="Times New Roman" w:cs="Times New Roman"/>
          <w:b/>
          <w:sz w:val="24"/>
          <w:szCs w:val="24"/>
          <w:lang w:val="kk-KZ"/>
        </w:rPr>
        <w:t>2</w:t>
      </w:r>
      <w:r w:rsidRPr="0050100C">
        <w:rPr>
          <w:rFonts w:ascii="Times New Roman" w:hAnsi="Times New Roman" w:cs="Times New Roman"/>
          <w:b/>
          <w:sz w:val="24"/>
          <w:szCs w:val="24"/>
        </w:rPr>
        <w:t xml:space="preserve"> </w:t>
      </w:r>
      <w:r w:rsidRPr="0050100C">
        <w:rPr>
          <w:rFonts w:ascii="Times New Roman" w:hAnsi="Times New Roman" w:cs="Times New Roman"/>
          <w:b/>
          <w:caps/>
          <w:sz w:val="24"/>
          <w:szCs w:val="24"/>
        </w:rPr>
        <w:t>д</w:t>
      </w:r>
      <w:r w:rsidRPr="0050100C">
        <w:rPr>
          <w:rFonts w:ascii="Times New Roman" w:hAnsi="Times New Roman" w:cs="Times New Roman"/>
          <w:b/>
          <w:sz w:val="24"/>
          <w:szCs w:val="24"/>
        </w:rPr>
        <w:t>верные конструкции</w:t>
      </w:r>
    </w:p>
    <w:p w:rsidR="00321FDE" w:rsidRPr="0050100C" w:rsidRDefault="00321FDE" w:rsidP="0050100C">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50100C">
        <w:rPr>
          <w:rFonts w:ascii="Times New Roman" w:hAnsi="Times New Roman" w:cs="Times New Roman"/>
          <w:sz w:val="24"/>
          <w:szCs w:val="24"/>
        </w:rPr>
        <w:t>2.</w:t>
      </w:r>
      <w:r w:rsidR="00DF0E39" w:rsidRPr="0050100C">
        <w:rPr>
          <w:rFonts w:ascii="Times New Roman" w:hAnsi="Times New Roman" w:cs="Times New Roman"/>
          <w:sz w:val="24"/>
          <w:szCs w:val="24"/>
          <w:lang w:val="kk-KZ"/>
        </w:rPr>
        <w:t>2</w:t>
      </w:r>
      <w:r w:rsidRPr="0050100C">
        <w:rPr>
          <w:rFonts w:ascii="Times New Roman" w:hAnsi="Times New Roman" w:cs="Times New Roman"/>
          <w:sz w:val="24"/>
          <w:szCs w:val="24"/>
        </w:rPr>
        <w:t xml:space="preserve">.1 Входные двери должны быть исправными, хорошо подогнанными под дверную коробку и обеспечивать надежную защиту помещений объекта. </w:t>
      </w:r>
    </w:p>
    <w:p w:rsidR="00321FDE" w:rsidRPr="0050100C" w:rsidRDefault="00321FDE"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Входные наружные двери, по возможности, должны открываться наружу. </w:t>
      </w:r>
    </w:p>
    <w:p w:rsidR="00321FDE" w:rsidRPr="0050100C" w:rsidRDefault="002F4EA2"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Д</w:t>
      </w:r>
      <w:r w:rsidR="00321FDE" w:rsidRPr="0050100C">
        <w:rPr>
          <w:rFonts w:ascii="Times New Roman" w:hAnsi="Times New Roman" w:cs="Times New Roman"/>
          <w:sz w:val="24"/>
          <w:szCs w:val="24"/>
        </w:rPr>
        <w:t xml:space="preserve">вери должны оборудоваться двумя стопорными задвижками (шпингалетами), устанавливаемыми в верхней и нижней части одного дверного полотна. </w:t>
      </w:r>
    </w:p>
    <w:p w:rsidR="00321FDE" w:rsidRPr="0050100C" w:rsidRDefault="00321FDE"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2.</w:t>
      </w:r>
      <w:r w:rsidR="00DF0E39" w:rsidRPr="0050100C">
        <w:rPr>
          <w:rFonts w:ascii="Times New Roman" w:hAnsi="Times New Roman" w:cs="Times New Roman"/>
          <w:sz w:val="24"/>
          <w:szCs w:val="24"/>
          <w:lang w:val="kk-KZ"/>
        </w:rPr>
        <w:t>2</w:t>
      </w:r>
      <w:r w:rsidRPr="0050100C">
        <w:rPr>
          <w:rFonts w:ascii="Times New Roman" w:hAnsi="Times New Roman" w:cs="Times New Roman"/>
          <w:sz w:val="24"/>
          <w:szCs w:val="24"/>
        </w:rPr>
        <w:t>.2 Дверные проемы (тамбуры) центрального и запасных входов на объект</w:t>
      </w:r>
      <w:r w:rsidR="00071310" w:rsidRPr="0050100C">
        <w:rPr>
          <w:rFonts w:ascii="Times New Roman" w:hAnsi="Times New Roman" w:cs="Times New Roman"/>
          <w:sz w:val="24"/>
          <w:szCs w:val="24"/>
        </w:rPr>
        <w:t>е,</w:t>
      </w:r>
      <w:r w:rsidRPr="0050100C">
        <w:rPr>
          <w:rFonts w:ascii="Times New Roman" w:hAnsi="Times New Roman" w:cs="Times New Roman"/>
          <w:sz w:val="24"/>
          <w:szCs w:val="24"/>
        </w:rPr>
        <w:t xml:space="preserve"> при отсутствии около них постов охраны, следует оборудовать дополнительной запирающейся дверью. </w:t>
      </w:r>
    </w:p>
    <w:p w:rsidR="00321FDE" w:rsidRPr="0050100C" w:rsidRDefault="00321FDE" w:rsidP="0050100C">
      <w:pPr>
        <w:spacing w:after="0" w:line="240" w:lineRule="auto"/>
        <w:ind w:firstLine="567"/>
        <w:jc w:val="both"/>
        <w:rPr>
          <w:rFonts w:ascii="Times New Roman" w:hAnsi="Times New Roman" w:cs="Times New Roman"/>
          <w:b/>
          <w:sz w:val="24"/>
          <w:szCs w:val="24"/>
        </w:rPr>
      </w:pPr>
      <w:r w:rsidRPr="0050100C">
        <w:rPr>
          <w:rFonts w:ascii="Times New Roman" w:hAnsi="Times New Roman" w:cs="Times New Roman"/>
          <w:b/>
          <w:sz w:val="24"/>
          <w:szCs w:val="24"/>
        </w:rPr>
        <w:t>2.</w:t>
      </w:r>
      <w:r w:rsidR="00DF0E39" w:rsidRPr="0050100C">
        <w:rPr>
          <w:rFonts w:ascii="Times New Roman" w:hAnsi="Times New Roman" w:cs="Times New Roman"/>
          <w:b/>
          <w:sz w:val="24"/>
          <w:szCs w:val="24"/>
          <w:lang w:val="kk-KZ"/>
        </w:rPr>
        <w:t>3</w:t>
      </w:r>
      <w:r w:rsidRPr="0050100C">
        <w:rPr>
          <w:rFonts w:ascii="Times New Roman" w:hAnsi="Times New Roman" w:cs="Times New Roman"/>
          <w:b/>
          <w:sz w:val="24"/>
          <w:szCs w:val="24"/>
        </w:rPr>
        <w:t xml:space="preserve"> Оконные конструкции</w:t>
      </w:r>
    </w:p>
    <w:p w:rsidR="00321FDE" w:rsidRPr="0050100C" w:rsidRDefault="00321FDE"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2.</w:t>
      </w:r>
      <w:r w:rsidR="00DF0E39" w:rsidRPr="0050100C">
        <w:rPr>
          <w:rFonts w:ascii="Times New Roman" w:hAnsi="Times New Roman" w:cs="Times New Roman"/>
          <w:sz w:val="24"/>
          <w:szCs w:val="24"/>
          <w:lang w:val="kk-KZ"/>
        </w:rPr>
        <w:t>3</w:t>
      </w:r>
      <w:r w:rsidRPr="0050100C">
        <w:rPr>
          <w:rFonts w:ascii="Times New Roman" w:hAnsi="Times New Roman" w:cs="Times New Roman"/>
          <w:sz w:val="24"/>
          <w:szCs w:val="24"/>
        </w:rPr>
        <w:t xml:space="preserve">.1 Оконные конструкции (окна, форточки, фрамуги) во всех помещениях </w:t>
      </w:r>
      <w:r w:rsidR="00071310" w:rsidRPr="0050100C">
        <w:rPr>
          <w:rFonts w:ascii="Times New Roman" w:hAnsi="Times New Roman" w:cs="Times New Roman"/>
          <w:sz w:val="24"/>
          <w:szCs w:val="24"/>
        </w:rPr>
        <w:t>объекта</w:t>
      </w:r>
      <w:r w:rsidRPr="0050100C">
        <w:rPr>
          <w:rFonts w:ascii="Times New Roman" w:hAnsi="Times New Roman" w:cs="Times New Roman"/>
          <w:sz w:val="24"/>
          <w:szCs w:val="24"/>
        </w:rPr>
        <w:t xml:space="preserve"> должны быть остеклены,</w:t>
      </w:r>
      <w:r w:rsidR="00180F71" w:rsidRPr="0050100C">
        <w:rPr>
          <w:rFonts w:ascii="Times New Roman" w:hAnsi="Times New Roman" w:cs="Times New Roman"/>
          <w:sz w:val="24"/>
          <w:szCs w:val="24"/>
        </w:rPr>
        <w:t xml:space="preserve"> </w:t>
      </w:r>
      <w:r w:rsidRPr="0050100C">
        <w:rPr>
          <w:rFonts w:ascii="Times New Roman" w:hAnsi="Times New Roman" w:cs="Times New Roman"/>
          <w:sz w:val="24"/>
          <w:szCs w:val="24"/>
        </w:rPr>
        <w:t xml:space="preserve">иметь </w:t>
      </w:r>
      <w:r w:rsidR="00180F71" w:rsidRPr="0050100C">
        <w:rPr>
          <w:rFonts w:ascii="Times New Roman" w:hAnsi="Times New Roman" w:cs="Times New Roman"/>
          <w:sz w:val="24"/>
          <w:szCs w:val="24"/>
        </w:rPr>
        <w:t xml:space="preserve">москитные сетки, </w:t>
      </w:r>
      <w:r w:rsidRPr="0050100C">
        <w:rPr>
          <w:rFonts w:ascii="Times New Roman" w:hAnsi="Times New Roman" w:cs="Times New Roman"/>
          <w:sz w:val="24"/>
          <w:szCs w:val="24"/>
        </w:rPr>
        <w:t>надежные и исправные запирающие устройства</w:t>
      </w:r>
      <w:r w:rsidR="00D44565" w:rsidRPr="0050100C">
        <w:rPr>
          <w:rFonts w:ascii="Times New Roman" w:hAnsi="Times New Roman" w:cs="Times New Roman"/>
          <w:sz w:val="24"/>
          <w:szCs w:val="24"/>
        </w:rPr>
        <w:t>.</w:t>
      </w:r>
    </w:p>
    <w:p w:rsidR="00321FDE" w:rsidRPr="0050100C" w:rsidRDefault="00321FDE" w:rsidP="0050100C">
      <w:pPr>
        <w:spacing w:after="0" w:line="240" w:lineRule="auto"/>
        <w:ind w:firstLine="567"/>
        <w:jc w:val="both"/>
        <w:rPr>
          <w:rFonts w:ascii="Times New Roman" w:hAnsi="Times New Roman" w:cs="Times New Roman"/>
          <w:b/>
          <w:sz w:val="24"/>
          <w:szCs w:val="24"/>
        </w:rPr>
      </w:pPr>
      <w:r w:rsidRPr="0050100C">
        <w:rPr>
          <w:rFonts w:ascii="Times New Roman" w:hAnsi="Times New Roman" w:cs="Times New Roman"/>
          <w:b/>
          <w:sz w:val="24"/>
          <w:szCs w:val="24"/>
        </w:rPr>
        <w:t>2.</w:t>
      </w:r>
      <w:r w:rsidR="00DF0E39" w:rsidRPr="0050100C">
        <w:rPr>
          <w:rFonts w:ascii="Times New Roman" w:hAnsi="Times New Roman" w:cs="Times New Roman"/>
          <w:b/>
          <w:sz w:val="24"/>
          <w:szCs w:val="24"/>
          <w:lang w:val="kk-KZ"/>
        </w:rPr>
        <w:t>4</w:t>
      </w:r>
      <w:r w:rsidRPr="0050100C">
        <w:rPr>
          <w:rFonts w:ascii="Times New Roman" w:hAnsi="Times New Roman" w:cs="Times New Roman"/>
          <w:b/>
          <w:sz w:val="24"/>
          <w:szCs w:val="24"/>
        </w:rPr>
        <w:t xml:space="preserve"> Другие технологические каналы</w:t>
      </w:r>
    </w:p>
    <w:p w:rsidR="00321FDE" w:rsidRPr="0050100C" w:rsidRDefault="00321FDE"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Двери и коробки чердачных и подвальных дверей (погрузо-разгрузочных люков) по конструкции и прочности должны быть аналогичными входным наружным дверям, закрываться на замки и опечатываться должностными лицами, определенными администрацией объекта.</w:t>
      </w:r>
    </w:p>
    <w:p w:rsidR="00321FDE" w:rsidRPr="0050100C" w:rsidRDefault="00321FDE" w:rsidP="0050100C">
      <w:pPr>
        <w:numPr>
          <w:ilvl w:val="0"/>
          <w:numId w:val="4"/>
        </w:numPr>
        <w:tabs>
          <w:tab w:val="left" w:pos="284"/>
          <w:tab w:val="left" w:pos="993"/>
        </w:tabs>
        <w:spacing w:after="0" w:line="240" w:lineRule="auto"/>
        <w:ind w:left="0" w:firstLine="567"/>
        <w:jc w:val="both"/>
        <w:rPr>
          <w:rFonts w:ascii="Times New Roman" w:hAnsi="Times New Roman" w:cs="Times New Roman"/>
          <w:b/>
          <w:sz w:val="24"/>
          <w:szCs w:val="24"/>
        </w:rPr>
      </w:pPr>
      <w:r w:rsidRPr="0050100C">
        <w:rPr>
          <w:rFonts w:ascii="Times New Roman" w:hAnsi="Times New Roman" w:cs="Times New Roman"/>
          <w:b/>
          <w:sz w:val="24"/>
          <w:szCs w:val="24"/>
        </w:rPr>
        <w:t xml:space="preserve">Инфраструктура </w:t>
      </w:r>
      <w:r w:rsidR="00673195" w:rsidRPr="0050100C">
        <w:rPr>
          <w:rFonts w:ascii="Times New Roman" w:hAnsi="Times New Roman" w:cs="Times New Roman"/>
          <w:b/>
          <w:sz w:val="24"/>
          <w:szCs w:val="24"/>
        </w:rPr>
        <w:t>и оборудование</w:t>
      </w:r>
    </w:p>
    <w:p w:rsidR="00321FDE" w:rsidRPr="0050100C" w:rsidRDefault="00321FDE"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3.</w:t>
      </w:r>
      <w:r w:rsidR="00C651D6" w:rsidRPr="0050100C">
        <w:rPr>
          <w:rFonts w:ascii="Times New Roman" w:hAnsi="Times New Roman" w:cs="Times New Roman"/>
          <w:sz w:val="24"/>
          <w:szCs w:val="24"/>
        </w:rPr>
        <w:t>1</w:t>
      </w:r>
      <w:r w:rsidRPr="0050100C">
        <w:rPr>
          <w:rFonts w:ascii="Times New Roman" w:hAnsi="Times New Roman" w:cs="Times New Roman"/>
          <w:sz w:val="24"/>
          <w:szCs w:val="24"/>
        </w:rPr>
        <w:t xml:space="preserve"> </w:t>
      </w:r>
      <w:r w:rsidR="007B70C2" w:rsidRPr="0050100C">
        <w:rPr>
          <w:rFonts w:ascii="Times New Roman" w:hAnsi="Times New Roman" w:cs="Times New Roman"/>
          <w:sz w:val="24"/>
          <w:szCs w:val="24"/>
        </w:rPr>
        <w:t>В корпусе базы должно быть н</w:t>
      </w:r>
      <w:r w:rsidRPr="0050100C">
        <w:rPr>
          <w:rFonts w:ascii="Times New Roman" w:hAnsi="Times New Roman" w:cs="Times New Roman"/>
          <w:sz w:val="24"/>
          <w:szCs w:val="24"/>
        </w:rPr>
        <w:t xml:space="preserve">аличие </w:t>
      </w:r>
      <w:r w:rsidR="00C651D6" w:rsidRPr="0050100C">
        <w:rPr>
          <w:rFonts w:ascii="Times New Roman" w:hAnsi="Times New Roman" w:cs="Times New Roman"/>
          <w:sz w:val="24"/>
          <w:szCs w:val="24"/>
        </w:rPr>
        <w:t>спальных комнат</w:t>
      </w:r>
      <w:r w:rsidR="00071310" w:rsidRPr="0050100C">
        <w:rPr>
          <w:rFonts w:ascii="Times New Roman" w:hAnsi="Times New Roman" w:cs="Times New Roman"/>
          <w:sz w:val="24"/>
          <w:szCs w:val="24"/>
        </w:rPr>
        <w:t xml:space="preserve"> для девушек и юношей отдельно</w:t>
      </w:r>
      <w:r w:rsidRPr="0050100C">
        <w:rPr>
          <w:rFonts w:ascii="Times New Roman" w:hAnsi="Times New Roman" w:cs="Times New Roman"/>
          <w:sz w:val="24"/>
          <w:szCs w:val="24"/>
        </w:rPr>
        <w:t xml:space="preserve">. </w:t>
      </w:r>
    </w:p>
    <w:p w:rsidR="00673195" w:rsidRPr="0050100C" w:rsidRDefault="00321FDE" w:rsidP="0050100C">
      <w:pPr>
        <w:tabs>
          <w:tab w:val="left" w:pos="1134"/>
        </w:tabs>
        <w:spacing w:after="0" w:line="240" w:lineRule="auto"/>
        <w:ind w:firstLine="567"/>
        <w:jc w:val="both"/>
        <w:rPr>
          <w:rFonts w:ascii="Times New Roman" w:hAnsi="Times New Roman" w:cs="Times New Roman"/>
          <w:sz w:val="24"/>
          <w:szCs w:val="24"/>
          <w:lang w:val="kk-KZ"/>
        </w:rPr>
      </w:pPr>
      <w:r w:rsidRPr="0050100C">
        <w:rPr>
          <w:rFonts w:ascii="Times New Roman" w:hAnsi="Times New Roman" w:cs="Times New Roman"/>
          <w:sz w:val="24"/>
          <w:szCs w:val="24"/>
        </w:rPr>
        <w:t>3.</w:t>
      </w:r>
      <w:r w:rsidR="00C651D6" w:rsidRPr="0050100C">
        <w:rPr>
          <w:rFonts w:ascii="Times New Roman" w:hAnsi="Times New Roman" w:cs="Times New Roman"/>
          <w:sz w:val="24"/>
          <w:szCs w:val="24"/>
          <w:lang w:val="kk-KZ"/>
        </w:rPr>
        <w:t xml:space="preserve">2 </w:t>
      </w:r>
      <w:r w:rsidRPr="0050100C">
        <w:rPr>
          <w:rFonts w:ascii="Times New Roman" w:hAnsi="Times New Roman" w:cs="Times New Roman"/>
          <w:sz w:val="24"/>
          <w:szCs w:val="24"/>
        </w:rPr>
        <w:t xml:space="preserve"> </w:t>
      </w:r>
      <w:r w:rsidR="00C651D6" w:rsidRPr="0050100C">
        <w:rPr>
          <w:rFonts w:ascii="Times New Roman" w:hAnsi="Times New Roman" w:cs="Times New Roman"/>
          <w:sz w:val="24"/>
          <w:szCs w:val="24"/>
        </w:rPr>
        <w:t xml:space="preserve">Спальные комнаты должны быть </w:t>
      </w:r>
      <w:r w:rsidRPr="0050100C">
        <w:rPr>
          <w:rFonts w:ascii="Times New Roman" w:hAnsi="Times New Roman" w:cs="Times New Roman"/>
          <w:sz w:val="24"/>
          <w:szCs w:val="24"/>
        </w:rPr>
        <w:t>укомплектован</w:t>
      </w:r>
      <w:r w:rsidR="00C651D6" w:rsidRPr="0050100C">
        <w:rPr>
          <w:rFonts w:ascii="Times New Roman" w:hAnsi="Times New Roman" w:cs="Times New Roman"/>
          <w:sz w:val="24"/>
          <w:szCs w:val="24"/>
        </w:rPr>
        <w:t>ы</w:t>
      </w:r>
      <w:r w:rsidRPr="0050100C">
        <w:rPr>
          <w:rFonts w:ascii="Times New Roman" w:hAnsi="Times New Roman" w:cs="Times New Roman"/>
          <w:sz w:val="24"/>
          <w:szCs w:val="24"/>
        </w:rPr>
        <w:t xml:space="preserve"> одноуровневыми кроватями</w:t>
      </w:r>
      <w:r w:rsidR="00180F71" w:rsidRPr="0050100C">
        <w:rPr>
          <w:rFonts w:ascii="Times New Roman" w:hAnsi="Times New Roman" w:cs="Times New Roman"/>
          <w:sz w:val="24"/>
          <w:szCs w:val="24"/>
        </w:rPr>
        <w:t>,</w:t>
      </w:r>
      <w:r w:rsidRPr="0050100C">
        <w:rPr>
          <w:rFonts w:ascii="Times New Roman" w:hAnsi="Times New Roman" w:cs="Times New Roman"/>
          <w:sz w:val="24"/>
          <w:szCs w:val="24"/>
        </w:rPr>
        <w:t xml:space="preserve"> </w:t>
      </w:r>
      <w:r w:rsidR="00180F71" w:rsidRPr="0050100C">
        <w:rPr>
          <w:rFonts w:ascii="Times New Roman" w:hAnsi="Times New Roman" w:cs="Times New Roman"/>
          <w:sz w:val="24"/>
          <w:szCs w:val="24"/>
          <w:lang w:val="kk-KZ"/>
        </w:rPr>
        <w:t>прикроватными тумбочками, ковриками, шкафами</w:t>
      </w:r>
      <w:r w:rsidR="00180F71" w:rsidRPr="0050100C">
        <w:rPr>
          <w:rFonts w:ascii="Times New Roman" w:hAnsi="Times New Roman" w:cs="Times New Roman"/>
          <w:sz w:val="24"/>
          <w:szCs w:val="24"/>
        </w:rPr>
        <w:t xml:space="preserve"> </w:t>
      </w:r>
      <w:r w:rsidRPr="0050100C">
        <w:rPr>
          <w:rFonts w:ascii="Times New Roman" w:hAnsi="Times New Roman" w:cs="Times New Roman"/>
          <w:sz w:val="24"/>
          <w:szCs w:val="24"/>
        </w:rPr>
        <w:t>в соответствии с санитарно-эпидемиологическими нормами</w:t>
      </w:r>
      <w:r w:rsidR="000B4D21" w:rsidRPr="0050100C">
        <w:rPr>
          <w:rFonts w:ascii="Times New Roman" w:hAnsi="Times New Roman" w:cs="Times New Roman"/>
          <w:sz w:val="24"/>
          <w:szCs w:val="24"/>
          <w:lang w:val="kk-KZ"/>
        </w:rPr>
        <w:t>.</w:t>
      </w:r>
      <w:r w:rsidR="00180F71" w:rsidRPr="0050100C">
        <w:rPr>
          <w:rFonts w:ascii="Times New Roman" w:hAnsi="Times New Roman" w:cs="Times New Roman"/>
          <w:sz w:val="24"/>
          <w:szCs w:val="24"/>
          <w:lang w:val="kk-KZ"/>
        </w:rPr>
        <w:t xml:space="preserve"> </w:t>
      </w:r>
    </w:p>
    <w:p w:rsidR="00321FDE" w:rsidRPr="0050100C" w:rsidRDefault="00673195" w:rsidP="0050100C">
      <w:pPr>
        <w:tabs>
          <w:tab w:val="left" w:pos="1134"/>
        </w:tabs>
        <w:spacing w:after="0" w:line="240" w:lineRule="auto"/>
        <w:ind w:firstLine="567"/>
        <w:jc w:val="both"/>
        <w:rPr>
          <w:rFonts w:ascii="Times New Roman" w:hAnsi="Times New Roman" w:cs="Times New Roman"/>
          <w:sz w:val="24"/>
          <w:szCs w:val="24"/>
          <w:lang w:val="kk-KZ"/>
        </w:rPr>
      </w:pPr>
      <w:r w:rsidRPr="0050100C">
        <w:rPr>
          <w:rFonts w:ascii="Times New Roman" w:hAnsi="Times New Roman" w:cs="Times New Roman"/>
          <w:sz w:val="24"/>
          <w:szCs w:val="24"/>
          <w:lang w:val="kk-KZ"/>
        </w:rPr>
        <w:t xml:space="preserve">3.3 </w:t>
      </w:r>
      <w:r w:rsidRPr="0050100C">
        <w:rPr>
          <w:rFonts w:ascii="Times New Roman" w:hAnsi="Times New Roman" w:cs="Times New Roman"/>
          <w:sz w:val="24"/>
          <w:szCs w:val="24"/>
        </w:rPr>
        <w:t xml:space="preserve">Наличие не менее </w:t>
      </w:r>
      <w:r w:rsidR="00071310" w:rsidRPr="0050100C">
        <w:rPr>
          <w:rFonts w:ascii="Times New Roman" w:hAnsi="Times New Roman" w:cs="Times New Roman"/>
          <w:sz w:val="24"/>
          <w:szCs w:val="24"/>
        </w:rPr>
        <w:t>3</w:t>
      </w:r>
      <w:r w:rsidRPr="0050100C">
        <w:rPr>
          <w:rFonts w:ascii="Times New Roman" w:hAnsi="Times New Roman" w:cs="Times New Roman"/>
          <w:sz w:val="24"/>
          <w:szCs w:val="24"/>
        </w:rPr>
        <w:t xml:space="preserve">-х комплектов постельного белья для </w:t>
      </w:r>
      <w:r w:rsidR="00321FDE" w:rsidRPr="0050100C">
        <w:rPr>
          <w:rFonts w:ascii="Times New Roman" w:hAnsi="Times New Roman" w:cs="Times New Roman"/>
          <w:sz w:val="24"/>
          <w:szCs w:val="24"/>
        </w:rPr>
        <w:t xml:space="preserve"> обеспеч</w:t>
      </w:r>
      <w:r w:rsidRPr="0050100C">
        <w:rPr>
          <w:rFonts w:ascii="Times New Roman" w:hAnsi="Times New Roman" w:cs="Times New Roman"/>
          <w:sz w:val="24"/>
          <w:szCs w:val="24"/>
        </w:rPr>
        <w:t>ения</w:t>
      </w:r>
      <w:r w:rsidR="00321FDE" w:rsidRPr="0050100C">
        <w:rPr>
          <w:rFonts w:ascii="Times New Roman" w:hAnsi="Times New Roman" w:cs="Times New Roman"/>
          <w:sz w:val="24"/>
          <w:szCs w:val="24"/>
        </w:rPr>
        <w:t xml:space="preserve"> </w:t>
      </w:r>
      <w:r w:rsidR="00071310" w:rsidRPr="0050100C">
        <w:rPr>
          <w:rFonts w:ascii="Times New Roman" w:hAnsi="Times New Roman" w:cs="Times New Roman"/>
          <w:sz w:val="24"/>
          <w:szCs w:val="24"/>
        </w:rPr>
        <w:t xml:space="preserve">его </w:t>
      </w:r>
      <w:r w:rsidR="0017115A" w:rsidRPr="0050100C">
        <w:rPr>
          <w:rFonts w:ascii="Times New Roman" w:hAnsi="Times New Roman" w:cs="Times New Roman"/>
          <w:sz w:val="24"/>
          <w:szCs w:val="24"/>
        </w:rPr>
        <w:t>замены</w:t>
      </w:r>
      <w:r w:rsidR="00180F71" w:rsidRPr="0050100C">
        <w:rPr>
          <w:rFonts w:ascii="Times New Roman" w:hAnsi="Times New Roman" w:cs="Times New Roman"/>
          <w:sz w:val="24"/>
          <w:szCs w:val="24"/>
          <w:lang w:val="kk-KZ"/>
        </w:rPr>
        <w:t>.</w:t>
      </w:r>
    </w:p>
    <w:p w:rsidR="00673195" w:rsidRPr="0050100C" w:rsidRDefault="00673195" w:rsidP="0050100C">
      <w:pPr>
        <w:tabs>
          <w:tab w:val="left" w:pos="0"/>
          <w:tab w:val="left" w:pos="1134"/>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3.4 Наличие оборудованного медицинского блока, обеспечение квалифицированного медицинского персонала.</w:t>
      </w:r>
    </w:p>
    <w:p w:rsidR="00071310" w:rsidRPr="0050100C" w:rsidRDefault="00C651D6" w:rsidP="0050100C">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50100C">
        <w:rPr>
          <w:rFonts w:ascii="Times New Roman" w:hAnsi="Times New Roman" w:cs="Times New Roman"/>
          <w:sz w:val="24"/>
          <w:szCs w:val="24"/>
        </w:rPr>
        <w:t>3.</w:t>
      </w:r>
      <w:r w:rsidR="00673195" w:rsidRPr="0050100C">
        <w:rPr>
          <w:rFonts w:ascii="Times New Roman" w:hAnsi="Times New Roman" w:cs="Times New Roman"/>
          <w:sz w:val="24"/>
          <w:szCs w:val="24"/>
        </w:rPr>
        <w:t>5</w:t>
      </w:r>
      <w:r w:rsidRPr="0050100C">
        <w:rPr>
          <w:rFonts w:ascii="Times New Roman" w:hAnsi="Times New Roman" w:cs="Times New Roman"/>
          <w:sz w:val="24"/>
          <w:szCs w:val="24"/>
        </w:rPr>
        <w:t xml:space="preserve"> Корпус должен быть обеспечен умывальниками, душевыми и туалетами. </w:t>
      </w:r>
    </w:p>
    <w:p w:rsidR="00321FDE" w:rsidRPr="0050100C" w:rsidRDefault="00321FDE" w:rsidP="0050100C">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sz w:val="24"/>
          <w:szCs w:val="24"/>
        </w:rPr>
        <w:t>3.</w:t>
      </w:r>
      <w:r w:rsidR="00673195" w:rsidRPr="0050100C">
        <w:rPr>
          <w:rFonts w:ascii="Times New Roman" w:hAnsi="Times New Roman" w:cs="Times New Roman"/>
          <w:sz w:val="24"/>
          <w:szCs w:val="24"/>
          <w:lang w:val="kk-KZ"/>
        </w:rPr>
        <w:t>6</w:t>
      </w:r>
      <w:r w:rsidRPr="0050100C">
        <w:rPr>
          <w:rFonts w:ascii="Times New Roman" w:hAnsi="Times New Roman" w:cs="Times New Roman"/>
          <w:sz w:val="24"/>
          <w:szCs w:val="24"/>
        </w:rPr>
        <w:t xml:space="preserve"> Обеденные залы должны быть оборудованы столовой мебелью (столами, стульями, табуретами и другой мебелью).</w:t>
      </w:r>
    </w:p>
    <w:p w:rsidR="00673195" w:rsidRPr="0050100C" w:rsidRDefault="00673195" w:rsidP="0050100C">
      <w:pPr>
        <w:tabs>
          <w:tab w:val="left" w:pos="709"/>
          <w:tab w:val="left" w:pos="1134"/>
        </w:tabs>
        <w:spacing w:after="0" w:line="240" w:lineRule="auto"/>
        <w:ind w:firstLine="567"/>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t>3.7 Наличие спортивных площадок: футбольного поля, волейбольной площадки</w:t>
      </w:r>
      <w:r w:rsidR="00071310" w:rsidRPr="0050100C">
        <w:rPr>
          <w:rFonts w:ascii="Times New Roman" w:hAnsi="Times New Roman" w:cs="Times New Roman"/>
          <w:color w:val="000000"/>
          <w:sz w:val="24"/>
          <w:szCs w:val="24"/>
        </w:rPr>
        <w:t>, теннисного стола</w:t>
      </w:r>
      <w:r w:rsidR="00423101" w:rsidRPr="0050100C">
        <w:rPr>
          <w:rFonts w:ascii="Times New Roman" w:hAnsi="Times New Roman" w:cs="Times New Roman"/>
          <w:color w:val="000000"/>
          <w:sz w:val="24"/>
          <w:szCs w:val="24"/>
        </w:rPr>
        <w:t>,</w:t>
      </w:r>
      <w:r w:rsidR="0017115A" w:rsidRPr="0050100C">
        <w:rPr>
          <w:rFonts w:ascii="Times New Roman" w:hAnsi="Times New Roman" w:cs="Times New Roman"/>
          <w:color w:val="000000"/>
          <w:sz w:val="24"/>
          <w:szCs w:val="24"/>
        </w:rPr>
        <w:t xml:space="preserve"> беседок</w:t>
      </w:r>
      <w:r w:rsidR="00423101" w:rsidRPr="0050100C">
        <w:rPr>
          <w:rFonts w:ascii="Times New Roman" w:hAnsi="Times New Roman" w:cs="Times New Roman"/>
          <w:color w:val="000000"/>
          <w:sz w:val="24"/>
          <w:szCs w:val="24"/>
        </w:rPr>
        <w:t xml:space="preserve"> и т.п.</w:t>
      </w:r>
    </w:p>
    <w:p w:rsidR="00673195" w:rsidRPr="0050100C" w:rsidRDefault="00673195" w:rsidP="0050100C">
      <w:pPr>
        <w:tabs>
          <w:tab w:val="left" w:pos="709"/>
          <w:tab w:val="left" w:pos="1134"/>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3.8 Наличие необходимого инвентаря и оборудования для организации и проведения мероприятий по физическому воспитанию студентов.</w:t>
      </w:r>
    </w:p>
    <w:p w:rsidR="00321FDE" w:rsidRPr="0050100C" w:rsidRDefault="00321FDE" w:rsidP="0050100C">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t>3.</w:t>
      </w:r>
      <w:r w:rsidR="00673195" w:rsidRPr="0050100C">
        <w:rPr>
          <w:rFonts w:ascii="Times New Roman" w:hAnsi="Times New Roman" w:cs="Times New Roman"/>
          <w:color w:val="000000"/>
          <w:sz w:val="24"/>
          <w:szCs w:val="24"/>
          <w:lang w:val="kk-KZ"/>
        </w:rPr>
        <w:t>9</w:t>
      </w:r>
      <w:r w:rsidR="00FA2640" w:rsidRPr="0050100C">
        <w:rPr>
          <w:rFonts w:ascii="Times New Roman" w:hAnsi="Times New Roman" w:cs="Times New Roman"/>
          <w:color w:val="000000"/>
          <w:sz w:val="24"/>
          <w:szCs w:val="24"/>
          <w:lang w:val="kk-KZ"/>
        </w:rPr>
        <w:t xml:space="preserve"> </w:t>
      </w:r>
      <w:r w:rsidRPr="0050100C">
        <w:rPr>
          <w:rFonts w:ascii="Times New Roman" w:hAnsi="Times New Roman" w:cs="Times New Roman"/>
          <w:color w:val="000000"/>
          <w:sz w:val="24"/>
          <w:szCs w:val="24"/>
        </w:rPr>
        <w:t>Наличие помещения для проведения общих праздников и развлекательных программ при неблагоприятных погодных условиях.</w:t>
      </w:r>
    </w:p>
    <w:p w:rsidR="00321FDE" w:rsidRPr="0050100C" w:rsidRDefault="00321FDE" w:rsidP="0050100C">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lastRenderedPageBreak/>
        <w:t>3.</w:t>
      </w:r>
      <w:r w:rsidR="00673195" w:rsidRPr="0050100C">
        <w:rPr>
          <w:rFonts w:ascii="Times New Roman" w:hAnsi="Times New Roman" w:cs="Times New Roman"/>
          <w:color w:val="000000"/>
          <w:sz w:val="24"/>
          <w:szCs w:val="24"/>
          <w:lang w:val="kk-KZ"/>
        </w:rPr>
        <w:t>10</w:t>
      </w:r>
      <w:r w:rsidRPr="0050100C">
        <w:rPr>
          <w:rFonts w:ascii="Times New Roman" w:hAnsi="Times New Roman" w:cs="Times New Roman"/>
          <w:color w:val="000000"/>
          <w:sz w:val="24"/>
          <w:szCs w:val="24"/>
        </w:rPr>
        <w:t xml:space="preserve"> Наличие места для проведения церемонии открытия и закрытия смен, праздничных мероприятий с мачтой для Флага.</w:t>
      </w:r>
    </w:p>
    <w:p w:rsidR="00321FDE" w:rsidRPr="0050100C" w:rsidRDefault="00321FDE" w:rsidP="0050100C">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t>3.</w:t>
      </w:r>
      <w:r w:rsidR="00673195" w:rsidRPr="0050100C">
        <w:rPr>
          <w:rFonts w:ascii="Times New Roman" w:hAnsi="Times New Roman" w:cs="Times New Roman"/>
          <w:color w:val="000000"/>
          <w:sz w:val="24"/>
          <w:szCs w:val="24"/>
          <w:lang w:val="kk-KZ"/>
        </w:rPr>
        <w:t>11</w:t>
      </w:r>
      <w:r w:rsidRPr="0050100C">
        <w:rPr>
          <w:rFonts w:ascii="Times New Roman" w:hAnsi="Times New Roman" w:cs="Times New Roman"/>
          <w:color w:val="000000"/>
          <w:sz w:val="24"/>
          <w:szCs w:val="24"/>
        </w:rPr>
        <w:t xml:space="preserve"> Наличие танцевальной уличной площадки, имеющей стационарное звуковое (акустическая система, микшерный пульт, радиомикрофоны), световое (стробоскоп, световые лазеры) оборудование для проведения мероприятий.</w:t>
      </w:r>
    </w:p>
    <w:p w:rsidR="00DF0E39" w:rsidRPr="0050100C" w:rsidRDefault="00321FDE" w:rsidP="0050100C">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t>3.</w:t>
      </w:r>
      <w:r w:rsidR="00673195" w:rsidRPr="0050100C">
        <w:rPr>
          <w:rFonts w:ascii="Times New Roman" w:hAnsi="Times New Roman" w:cs="Times New Roman"/>
          <w:color w:val="000000"/>
          <w:sz w:val="24"/>
          <w:szCs w:val="24"/>
          <w:lang w:val="kk-KZ"/>
        </w:rPr>
        <w:t>12</w:t>
      </w:r>
      <w:r w:rsidRPr="0050100C">
        <w:rPr>
          <w:rFonts w:ascii="Times New Roman" w:hAnsi="Times New Roman" w:cs="Times New Roman"/>
          <w:color w:val="000000"/>
          <w:sz w:val="24"/>
          <w:szCs w:val="24"/>
        </w:rPr>
        <w:t xml:space="preserve"> Наличие помещений для проведения кружков, развития творческих способностей </w:t>
      </w:r>
      <w:r w:rsidR="00DE2975" w:rsidRPr="0050100C">
        <w:rPr>
          <w:rFonts w:ascii="Times New Roman" w:hAnsi="Times New Roman" w:cs="Times New Roman"/>
          <w:color w:val="000000"/>
          <w:sz w:val="24"/>
          <w:szCs w:val="24"/>
        </w:rPr>
        <w:t>студентов</w:t>
      </w:r>
      <w:r w:rsidRPr="0050100C">
        <w:rPr>
          <w:rFonts w:ascii="Times New Roman" w:hAnsi="Times New Roman" w:cs="Times New Roman"/>
          <w:color w:val="000000"/>
          <w:sz w:val="24"/>
          <w:szCs w:val="24"/>
        </w:rPr>
        <w:t>.</w:t>
      </w:r>
    </w:p>
    <w:p w:rsidR="002F4EA2" w:rsidRPr="0050100C" w:rsidRDefault="002F4EA2" w:rsidP="0050100C">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t>3.</w:t>
      </w:r>
      <w:r w:rsidR="00673195" w:rsidRPr="0050100C">
        <w:rPr>
          <w:rFonts w:ascii="Times New Roman" w:hAnsi="Times New Roman" w:cs="Times New Roman"/>
          <w:color w:val="000000"/>
          <w:sz w:val="24"/>
          <w:szCs w:val="24"/>
        </w:rPr>
        <w:t>13</w:t>
      </w:r>
      <w:r w:rsidRPr="0050100C">
        <w:rPr>
          <w:rFonts w:ascii="Times New Roman" w:hAnsi="Times New Roman" w:cs="Times New Roman"/>
          <w:color w:val="000000"/>
          <w:sz w:val="24"/>
          <w:szCs w:val="24"/>
        </w:rPr>
        <w:t xml:space="preserve"> Наличие актового зала </w:t>
      </w:r>
      <w:r w:rsidR="00FA2640" w:rsidRPr="0050100C">
        <w:rPr>
          <w:rFonts w:ascii="Times New Roman" w:hAnsi="Times New Roman" w:cs="Times New Roman"/>
          <w:color w:val="000000"/>
          <w:sz w:val="24"/>
          <w:szCs w:val="24"/>
        </w:rPr>
        <w:t>с</w:t>
      </w:r>
      <w:r w:rsidRPr="0050100C">
        <w:rPr>
          <w:rFonts w:ascii="Times New Roman" w:hAnsi="Times New Roman" w:cs="Times New Roman"/>
          <w:color w:val="000000"/>
          <w:sz w:val="24"/>
          <w:szCs w:val="24"/>
        </w:rPr>
        <w:t xml:space="preserve"> </w:t>
      </w:r>
      <w:r w:rsidRPr="0050100C">
        <w:rPr>
          <w:rFonts w:ascii="Times New Roman" w:hAnsi="Times New Roman" w:cs="Times New Roman"/>
          <w:color w:val="000000"/>
          <w:sz w:val="24"/>
          <w:szCs w:val="24"/>
          <w:lang w:val="en-US"/>
        </w:rPr>
        <w:t>LED</w:t>
      </w:r>
      <w:r w:rsidRPr="0050100C">
        <w:rPr>
          <w:rFonts w:ascii="Times New Roman" w:hAnsi="Times New Roman" w:cs="Times New Roman"/>
          <w:color w:val="000000"/>
          <w:sz w:val="24"/>
          <w:szCs w:val="24"/>
        </w:rPr>
        <w:t xml:space="preserve"> экран</w:t>
      </w:r>
      <w:r w:rsidR="00FA2640" w:rsidRPr="0050100C">
        <w:rPr>
          <w:rFonts w:ascii="Times New Roman" w:hAnsi="Times New Roman" w:cs="Times New Roman"/>
          <w:color w:val="000000"/>
          <w:sz w:val="24"/>
          <w:szCs w:val="24"/>
        </w:rPr>
        <w:t>ом</w:t>
      </w:r>
      <w:r w:rsidR="00071310" w:rsidRPr="0050100C">
        <w:rPr>
          <w:rFonts w:ascii="Times New Roman" w:hAnsi="Times New Roman" w:cs="Times New Roman"/>
          <w:color w:val="000000"/>
          <w:sz w:val="24"/>
          <w:szCs w:val="24"/>
        </w:rPr>
        <w:t xml:space="preserve"> размером не менее </w:t>
      </w:r>
      <w:r w:rsidR="00570436" w:rsidRPr="0050100C">
        <w:rPr>
          <w:rFonts w:ascii="Times New Roman" w:hAnsi="Times New Roman" w:cs="Times New Roman"/>
          <w:color w:val="000000"/>
          <w:sz w:val="24"/>
          <w:szCs w:val="24"/>
        </w:rPr>
        <w:t>3*2м, шагом между пикселями не менее 2,5.</w:t>
      </w:r>
    </w:p>
    <w:p w:rsidR="00C651D6" w:rsidRPr="0050100C" w:rsidRDefault="00C651D6" w:rsidP="0050100C">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t>3.1</w:t>
      </w:r>
      <w:r w:rsidR="00673195" w:rsidRPr="0050100C">
        <w:rPr>
          <w:rFonts w:ascii="Times New Roman" w:hAnsi="Times New Roman" w:cs="Times New Roman"/>
          <w:color w:val="000000"/>
          <w:sz w:val="24"/>
          <w:szCs w:val="24"/>
        </w:rPr>
        <w:t>4</w:t>
      </w:r>
      <w:r w:rsidRPr="0050100C">
        <w:rPr>
          <w:rFonts w:ascii="Times New Roman" w:hAnsi="Times New Roman" w:cs="Times New Roman"/>
          <w:color w:val="000000"/>
          <w:sz w:val="24"/>
          <w:szCs w:val="24"/>
        </w:rPr>
        <w:t xml:space="preserve"> Наличие водоема</w:t>
      </w:r>
      <w:r w:rsidR="00071310" w:rsidRPr="0050100C">
        <w:rPr>
          <w:rFonts w:ascii="Times New Roman" w:hAnsi="Times New Roman" w:cs="Times New Roman"/>
          <w:color w:val="000000"/>
          <w:sz w:val="24"/>
          <w:szCs w:val="24"/>
        </w:rPr>
        <w:t xml:space="preserve"> (река, озеро, родник и т.п.)</w:t>
      </w:r>
      <w:r w:rsidRPr="0050100C">
        <w:rPr>
          <w:rFonts w:ascii="Times New Roman" w:hAnsi="Times New Roman" w:cs="Times New Roman"/>
          <w:color w:val="000000"/>
          <w:sz w:val="24"/>
          <w:szCs w:val="24"/>
        </w:rPr>
        <w:t xml:space="preserve"> на расстоянии не более 50 метров от </w:t>
      </w:r>
      <w:r w:rsidR="00423101" w:rsidRPr="0050100C">
        <w:rPr>
          <w:rFonts w:ascii="Times New Roman" w:hAnsi="Times New Roman" w:cs="Times New Roman"/>
          <w:color w:val="000000"/>
          <w:sz w:val="24"/>
          <w:szCs w:val="24"/>
        </w:rPr>
        <w:t>ограждения территории объекта</w:t>
      </w:r>
      <w:r w:rsidRPr="0050100C">
        <w:rPr>
          <w:rFonts w:ascii="Times New Roman" w:hAnsi="Times New Roman" w:cs="Times New Roman"/>
          <w:color w:val="000000"/>
          <w:sz w:val="24"/>
          <w:szCs w:val="24"/>
        </w:rPr>
        <w:t>.</w:t>
      </w:r>
    </w:p>
    <w:p w:rsidR="00071310" w:rsidRPr="0050100C" w:rsidRDefault="00071310" w:rsidP="0050100C">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t>3.15 Наличие круглосуточного дежурного автотранспорта.</w:t>
      </w:r>
    </w:p>
    <w:p w:rsidR="00321FDE" w:rsidRPr="0050100C" w:rsidRDefault="00321FDE" w:rsidP="0050100C">
      <w:pPr>
        <w:numPr>
          <w:ilvl w:val="0"/>
          <w:numId w:val="4"/>
        </w:numPr>
        <w:tabs>
          <w:tab w:val="left" w:pos="284"/>
          <w:tab w:val="left" w:pos="1134"/>
        </w:tabs>
        <w:spacing w:after="0" w:line="240" w:lineRule="auto"/>
        <w:ind w:left="0" w:firstLine="567"/>
        <w:jc w:val="both"/>
        <w:rPr>
          <w:rFonts w:ascii="Times New Roman" w:hAnsi="Times New Roman" w:cs="Times New Roman"/>
          <w:b/>
          <w:sz w:val="24"/>
          <w:szCs w:val="24"/>
        </w:rPr>
      </w:pPr>
      <w:r w:rsidRPr="0050100C">
        <w:rPr>
          <w:rFonts w:ascii="Times New Roman" w:hAnsi="Times New Roman" w:cs="Times New Roman"/>
          <w:b/>
          <w:sz w:val="24"/>
          <w:szCs w:val="24"/>
        </w:rPr>
        <w:t>Организация питания</w:t>
      </w:r>
    </w:p>
    <w:p w:rsidR="00570436" w:rsidRPr="0050100C" w:rsidRDefault="00321FDE" w:rsidP="0050100C">
      <w:pPr>
        <w:tabs>
          <w:tab w:val="left" w:pos="567"/>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4.1 </w:t>
      </w:r>
      <w:r w:rsidR="00C651D6" w:rsidRPr="0050100C">
        <w:rPr>
          <w:rFonts w:ascii="Times New Roman" w:hAnsi="Times New Roman" w:cs="Times New Roman"/>
          <w:sz w:val="24"/>
          <w:szCs w:val="24"/>
        </w:rPr>
        <w:t>Должно быть организовано о</w:t>
      </w:r>
      <w:r w:rsidRPr="0050100C">
        <w:rPr>
          <w:rFonts w:ascii="Times New Roman" w:hAnsi="Times New Roman" w:cs="Times New Roman"/>
          <w:sz w:val="24"/>
          <w:szCs w:val="24"/>
        </w:rPr>
        <w:t xml:space="preserve">беспечение </w:t>
      </w:r>
      <w:r w:rsidR="00DE2975" w:rsidRPr="0050100C">
        <w:rPr>
          <w:rFonts w:ascii="Times New Roman" w:hAnsi="Times New Roman" w:cs="Times New Roman"/>
          <w:sz w:val="24"/>
          <w:szCs w:val="24"/>
        </w:rPr>
        <w:t>студентов</w:t>
      </w:r>
      <w:r w:rsidRPr="0050100C">
        <w:rPr>
          <w:rFonts w:ascii="Times New Roman" w:hAnsi="Times New Roman" w:cs="Times New Roman"/>
          <w:sz w:val="24"/>
          <w:szCs w:val="24"/>
        </w:rPr>
        <w:t xml:space="preserve"> качественным, полноценным </w:t>
      </w:r>
      <w:r w:rsidR="00C651D6" w:rsidRPr="0050100C">
        <w:rPr>
          <w:rFonts w:ascii="Times New Roman" w:hAnsi="Times New Roman" w:cs="Times New Roman"/>
          <w:sz w:val="24"/>
          <w:szCs w:val="24"/>
        </w:rPr>
        <w:t xml:space="preserve">бесплатным </w:t>
      </w:r>
      <w:r w:rsidRPr="0050100C">
        <w:rPr>
          <w:rFonts w:ascii="Times New Roman" w:hAnsi="Times New Roman" w:cs="Times New Roman"/>
          <w:sz w:val="24"/>
          <w:szCs w:val="24"/>
        </w:rPr>
        <w:t xml:space="preserve">5-ти разовым питанием квалифицированными специалистами </w:t>
      </w:r>
      <w:r w:rsidR="00C651D6" w:rsidRPr="0050100C">
        <w:rPr>
          <w:rFonts w:ascii="Times New Roman" w:hAnsi="Times New Roman" w:cs="Times New Roman"/>
          <w:sz w:val="24"/>
          <w:szCs w:val="24"/>
        </w:rPr>
        <w:t xml:space="preserve">в соответствии с требованиями санитарных правил, утвержденных </w:t>
      </w:r>
      <w:r w:rsidR="00570436" w:rsidRPr="0050100C">
        <w:rPr>
          <w:rFonts w:ascii="Times New Roman" w:hAnsi="Times New Roman" w:cs="Times New Roman"/>
          <w:sz w:val="24"/>
          <w:szCs w:val="24"/>
        </w:rPr>
        <w:t>Приказом Министра здравоохранения РК № 146 от 03.04.2018 года «Об утверждений санитарных правил «Санитарно-эпидемиологические требования к детским оздоровительным и санаторным объектам»</w:t>
      </w:r>
      <w:r w:rsidR="00BE51D7" w:rsidRPr="0050100C">
        <w:rPr>
          <w:rFonts w:ascii="Times New Roman" w:hAnsi="Times New Roman" w:cs="Times New Roman"/>
          <w:sz w:val="24"/>
          <w:szCs w:val="24"/>
        </w:rPr>
        <w:t xml:space="preserve"> </w:t>
      </w:r>
      <w:r w:rsidRPr="0050100C">
        <w:rPr>
          <w:rFonts w:ascii="Times New Roman" w:hAnsi="Times New Roman" w:cs="Times New Roman"/>
          <w:sz w:val="24"/>
          <w:szCs w:val="24"/>
        </w:rPr>
        <w:t>под контролем медицинского работника.</w:t>
      </w:r>
    </w:p>
    <w:p w:rsidR="00316AFC" w:rsidRPr="0050100C" w:rsidRDefault="00321FDE" w:rsidP="0050100C">
      <w:pPr>
        <w:tabs>
          <w:tab w:val="left" w:pos="1276"/>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4.</w:t>
      </w:r>
      <w:r w:rsidR="00C651D6" w:rsidRPr="0050100C">
        <w:rPr>
          <w:rFonts w:ascii="Times New Roman" w:hAnsi="Times New Roman" w:cs="Times New Roman"/>
          <w:sz w:val="24"/>
          <w:szCs w:val="24"/>
        </w:rPr>
        <w:t>2</w:t>
      </w:r>
      <w:r w:rsidRPr="0050100C">
        <w:rPr>
          <w:rFonts w:ascii="Times New Roman" w:hAnsi="Times New Roman" w:cs="Times New Roman"/>
          <w:sz w:val="24"/>
          <w:szCs w:val="24"/>
        </w:rPr>
        <w:t xml:space="preserve"> Меню </w:t>
      </w:r>
      <w:r w:rsidR="00C651D6" w:rsidRPr="0050100C">
        <w:rPr>
          <w:rFonts w:ascii="Times New Roman" w:hAnsi="Times New Roman" w:cs="Times New Roman"/>
          <w:sz w:val="24"/>
          <w:szCs w:val="24"/>
        </w:rPr>
        <w:t xml:space="preserve">должно быть </w:t>
      </w:r>
      <w:r w:rsidRPr="0050100C">
        <w:rPr>
          <w:rFonts w:ascii="Times New Roman" w:hAnsi="Times New Roman" w:cs="Times New Roman"/>
          <w:sz w:val="24"/>
          <w:szCs w:val="24"/>
        </w:rPr>
        <w:t>рассчитано с учетом калорийности приемов пищи</w:t>
      </w:r>
      <w:r w:rsidR="00C651D6" w:rsidRPr="0050100C">
        <w:rPr>
          <w:rFonts w:ascii="Times New Roman" w:hAnsi="Times New Roman" w:cs="Times New Roman"/>
          <w:sz w:val="24"/>
          <w:szCs w:val="24"/>
        </w:rPr>
        <w:t xml:space="preserve"> в соответствии с графиком питания</w:t>
      </w:r>
      <w:r w:rsidRPr="0050100C">
        <w:rPr>
          <w:rFonts w:ascii="Times New Roman" w:hAnsi="Times New Roman" w:cs="Times New Roman"/>
          <w:sz w:val="24"/>
          <w:szCs w:val="24"/>
        </w:rPr>
        <w:t xml:space="preserve">. Обязательно – свежие фрукты, витаминно-фруктовые соки, напитки, питьевая вода. </w:t>
      </w:r>
    </w:p>
    <w:p w:rsidR="00BE51D7" w:rsidRPr="0050100C" w:rsidRDefault="00316AFC" w:rsidP="0050100C">
      <w:pPr>
        <w:tabs>
          <w:tab w:val="left" w:pos="1276"/>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4.</w:t>
      </w:r>
      <w:r w:rsidR="00C651D6" w:rsidRPr="0050100C">
        <w:rPr>
          <w:rFonts w:ascii="Times New Roman" w:hAnsi="Times New Roman" w:cs="Times New Roman"/>
          <w:sz w:val="24"/>
          <w:szCs w:val="24"/>
        </w:rPr>
        <w:t>3</w:t>
      </w:r>
      <w:r w:rsidRPr="0050100C">
        <w:rPr>
          <w:rFonts w:ascii="Times New Roman" w:hAnsi="Times New Roman" w:cs="Times New Roman"/>
          <w:sz w:val="24"/>
          <w:szCs w:val="24"/>
        </w:rPr>
        <w:t xml:space="preserve"> </w:t>
      </w:r>
      <w:r w:rsidR="00321FDE" w:rsidRPr="0050100C">
        <w:rPr>
          <w:rFonts w:ascii="Times New Roman" w:hAnsi="Times New Roman" w:cs="Times New Roman"/>
          <w:sz w:val="24"/>
          <w:szCs w:val="24"/>
        </w:rPr>
        <w:t xml:space="preserve">Столовая </w:t>
      </w:r>
      <w:r w:rsidR="00C651D6" w:rsidRPr="0050100C">
        <w:rPr>
          <w:rFonts w:ascii="Times New Roman" w:hAnsi="Times New Roman" w:cs="Times New Roman"/>
          <w:sz w:val="24"/>
          <w:szCs w:val="24"/>
        </w:rPr>
        <w:t xml:space="preserve">должна быть </w:t>
      </w:r>
      <w:r w:rsidR="00321FDE" w:rsidRPr="0050100C">
        <w:rPr>
          <w:rFonts w:ascii="Times New Roman" w:hAnsi="Times New Roman" w:cs="Times New Roman"/>
          <w:sz w:val="24"/>
          <w:szCs w:val="24"/>
        </w:rPr>
        <w:t>обеспечена достаточным количеством столовой посуды (стеклянной</w:t>
      </w:r>
      <w:r w:rsidR="00C651D6" w:rsidRPr="0050100C">
        <w:rPr>
          <w:rFonts w:ascii="Times New Roman" w:hAnsi="Times New Roman" w:cs="Times New Roman"/>
          <w:sz w:val="24"/>
          <w:szCs w:val="24"/>
        </w:rPr>
        <w:t xml:space="preserve">, </w:t>
      </w:r>
      <w:r w:rsidR="00BE51D7" w:rsidRPr="0050100C">
        <w:rPr>
          <w:rFonts w:ascii="Times New Roman" w:hAnsi="Times New Roman" w:cs="Times New Roman"/>
          <w:sz w:val="24"/>
          <w:szCs w:val="24"/>
        </w:rPr>
        <w:t>фарфоровой</w:t>
      </w:r>
      <w:r w:rsidR="00321FDE" w:rsidRPr="0050100C">
        <w:rPr>
          <w:rFonts w:ascii="Times New Roman" w:hAnsi="Times New Roman" w:cs="Times New Roman"/>
          <w:sz w:val="24"/>
          <w:szCs w:val="24"/>
        </w:rPr>
        <w:t>) и приборами, из расчета не менее двух комплектов на одно посадочное место, в целях соблюдения правил мытья и дезинфекции в соответствии с требованиями санитарных правил, а также шкафами для ее хранения около раздаточной линии.</w:t>
      </w:r>
      <w:r w:rsidR="00BE51D7" w:rsidRPr="0050100C">
        <w:rPr>
          <w:rFonts w:ascii="Times New Roman" w:hAnsi="Times New Roman" w:cs="Times New Roman"/>
          <w:sz w:val="24"/>
          <w:szCs w:val="24"/>
        </w:rPr>
        <w:t xml:space="preserve"> </w:t>
      </w:r>
    </w:p>
    <w:p w:rsidR="00BE51D7" w:rsidRPr="0050100C" w:rsidRDefault="00BE51D7" w:rsidP="0050100C">
      <w:pPr>
        <w:tabs>
          <w:tab w:val="left" w:pos="1276"/>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4.4 </w:t>
      </w:r>
      <w:r w:rsidR="00321FDE" w:rsidRPr="0050100C">
        <w:rPr>
          <w:rFonts w:ascii="Times New Roman" w:hAnsi="Times New Roman" w:cs="Times New Roman"/>
          <w:sz w:val="24"/>
          <w:szCs w:val="24"/>
        </w:rPr>
        <w:t>Условия хранения и сроки реализации скоропортящихся пищевых продуктов должны выполнены в соответствии с требованиями санитарных правил и нор</w:t>
      </w:r>
      <w:r w:rsidR="00570436" w:rsidRPr="0050100C">
        <w:rPr>
          <w:rFonts w:ascii="Times New Roman" w:hAnsi="Times New Roman" w:cs="Times New Roman"/>
          <w:sz w:val="24"/>
          <w:szCs w:val="24"/>
        </w:rPr>
        <w:t>м</w:t>
      </w:r>
      <w:r w:rsidR="00321FDE" w:rsidRPr="0050100C">
        <w:rPr>
          <w:rFonts w:ascii="Times New Roman" w:hAnsi="Times New Roman" w:cs="Times New Roman"/>
          <w:sz w:val="24"/>
          <w:szCs w:val="24"/>
        </w:rPr>
        <w:t>.</w:t>
      </w:r>
    </w:p>
    <w:p w:rsidR="00BE51D7" w:rsidRPr="0050100C" w:rsidRDefault="00BE51D7" w:rsidP="0050100C">
      <w:pPr>
        <w:tabs>
          <w:tab w:val="left" w:pos="1276"/>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4.5 Должно быть о</w:t>
      </w:r>
      <w:r w:rsidR="00321FDE" w:rsidRPr="0050100C">
        <w:rPr>
          <w:rFonts w:ascii="Times New Roman" w:hAnsi="Times New Roman" w:cs="Times New Roman"/>
          <w:sz w:val="24"/>
          <w:szCs w:val="24"/>
        </w:rPr>
        <w:t>беспечение надлежащего качества продуктов, поступающих на пищеблок</w:t>
      </w:r>
      <w:r w:rsidRPr="0050100C">
        <w:rPr>
          <w:rFonts w:ascii="Times New Roman" w:hAnsi="Times New Roman" w:cs="Times New Roman"/>
          <w:sz w:val="24"/>
          <w:szCs w:val="24"/>
        </w:rPr>
        <w:t xml:space="preserve">, </w:t>
      </w:r>
      <w:r w:rsidR="00321FDE" w:rsidRPr="0050100C">
        <w:rPr>
          <w:rFonts w:ascii="Times New Roman" w:hAnsi="Times New Roman" w:cs="Times New Roman"/>
          <w:sz w:val="24"/>
          <w:szCs w:val="24"/>
        </w:rPr>
        <w:t>услови</w:t>
      </w:r>
      <w:r w:rsidRPr="0050100C">
        <w:rPr>
          <w:rFonts w:ascii="Times New Roman" w:hAnsi="Times New Roman" w:cs="Times New Roman"/>
          <w:sz w:val="24"/>
          <w:szCs w:val="24"/>
        </w:rPr>
        <w:t>й</w:t>
      </w:r>
      <w:r w:rsidR="00321FDE" w:rsidRPr="0050100C">
        <w:rPr>
          <w:rFonts w:ascii="Times New Roman" w:hAnsi="Times New Roman" w:cs="Times New Roman"/>
          <w:sz w:val="24"/>
          <w:szCs w:val="24"/>
        </w:rPr>
        <w:t xml:space="preserve"> хранения продуктов и соблюдение сроков их годности.</w:t>
      </w:r>
    </w:p>
    <w:p w:rsidR="000D69B6" w:rsidRPr="0050100C" w:rsidRDefault="00BE51D7" w:rsidP="0050100C">
      <w:pPr>
        <w:tabs>
          <w:tab w:val="left" w:pos="1276"/>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4.6 Сотрудники пищеблока должны с</w:t>
      </w:r>
      <w:r w:rsidR="00321FDE" w:rsidRPr="0050100C">
        <w:rPr>
          <w:rFonts w:ascii="Times New Roman" w:hAnsi="Times New Roman" w:cs="Times New Roman"/>
          <w:sz w:val="24"/>
          <w:szCs w:val="24"/>
        </w:rPr>
        <w:t>облюд</w:t>
      </w:r>
      <w:r w:rsidRPr="0050100C">
        <w:rPr>
          <w:rFonts w:ascii="Times New Roman" w:hAnsi="Times New Roman" w:cs="Times New Roman"/>
          <w:sz w:val="24"/>
          <w:szCs w:val="24"/>
        </w:rPr>
        <w:t>ать</w:t>
      </w:r>
      <w:r w:rsidR="00321FDE" w:rsidRPr="0050100C">
        <w:rPr>
          <w:rFonts w:ascii="Times New Roman" w:hAnsi="Times New Roman" w:cs="Times New Roman"/>
          <w:sz w:val="24"/>
          <w:szCs w:val="24"/>
        </w:rPr>
        <w:t xml:space="preserve"> правил</w:t>
      </w:r>
      <w:r w:rsidR="00833E7A" w:rsidRPr="0050100C">
        <w:rPr>
          <w:rFonts w:ascii="Times New Roman" w:hAnsi="Times New Roman" w:cs="Times New Roman"/>
          <w:sz w:val="24"/>
          <w:szCs w:val="24"/>
        </w:rPr>
        <w:t>а</w:t>
      </w:r>
      <w:r w:rsidR="00321FDE" w:rsidRPr="0050100C">
        <w:rPr>
          <w:rFonts w:ascii="Times New Roman" w:hAnsi="Times New Roman" w:cs="Times New Roman"/>
          <w:sz w:val="24"/>
          <w:szCs w:val="24"/>
        </w:rPr>
        <w:t xml:space="preserve"> личной гигиены</w:t>
      </w:r>
      <w:r w:rsidRPr="0050100C">
        <w:rPr>
          <w:rFonts w:ascii="Times New Roman" w:hAnsi="Times New Roman" w:cs="Times New Roman"/>
          <w:sz w:val="24"/>
          <w:szCs w:val="24"/>
        </w:rPr>
        <w:t xml:space="preserve">, иметь </w:t>
      </w:r>
      <w:r w:rsidR="00321FDE" w:rsidRPr="0050100C">
        <w:rPr>
          <w:rFonts w:ascii="Times New Roman" w:hAnsi="Times New Roman" w:cs="Times New Roman"/>
          <w:sz w:val="24"/>
          <w:szCs w:val="24"/>
        </w:rPr>
        <w:t>личн</w:t>
      </w:r>
      <w:r w:rsidRPr="0050100C">
        <w:rPr>
          <w:rFonts w:ascii="Times New Roman" w:hAnsi="Times New Roman" w:cs="Times New Roman"/>
          <w:sz w:val="24"/>
          <w:szCs w:val="24"/>
        </w:rPr>
        <w:t>ые</w:t>
      </w:r>
      <w:r w:rsidR="00321FDE" w:rsidRPr="0050100C">
        <w:rPr>
          <w:rFonts w:ascii="Times New Roman" w:hAnsi="Times New Roman" w:cs="Times New Roman"/>
          <w:sz w:val="24"/>
          <w:szCs w:val="24"/>
        </w:rPr>
        <w:t xml:space="preserve"> медицинск</w:t>
      </w:r>
      <w:r w:rsidRPr="0050100C">
        <w:rPr>
          <w:rFonts w:ascii="Times New Roman" w:hAnsi="Times New Roman" w:cs="Times New Roman"/>
          <w:sz w:val="24"/>
          <w:szCs w:val="24"/>
        </w:rPr>
        <w:t>ие</w:t>
      </w:r>
      <w:r w:rsidR="00321FDE" w:rsidRPr="0050100C">
        <w:rPr>
          <w:rFonts w:ascii="Times New Roman" w:hAnsi="Times New Roman" w:cs="Times New Roman"/>
          <w:sz w:val="24"/>
          <w:szCs w:val="24"/>
        </w:rPr>
        <w:t xml:space="preserve"> книжки.</w:t>
      </w:r>
      <w:r w:rsidR="00321FDE" w:rsidRPr="0050100C">
        <w:rPr>
          <w:rFonts w:ascii="Times New Roman" w:hAnsi="Times New Roman" w:cs="Times New Roman"/>
          <w:sz w:val="24"/>
          <w:szCs w:val="24"/>
        </w:rPr>
        <w:tab/>
      </w:r>
    </w:p>
    <w:p w:rsidR="00BE51D7" w:rsidRPr="0050100C" w:rsidRDefault="00321FDE" w:rsidP="0050100C">
      <w:pPr>
        <w:numPr>
          <w:ilvl w:val="0"/>
          <w:numId w:val="4"/>
        </w:numPr>
        <w:tabs>
          <w:tab w:val="left" w:pos="426"/>
          <w:tab w:val="left" w:pos="993"/>
        </w:tabs>
        <w:spacing w:after="0" w:line="240" w:lineRule="auto"/>
        <w:ind w:left="0" w:firstLine="567"/>
        <w:jc w:val="both"/>
        <w:rPr>
          <w:rFonts w:ascii="Times New Roman" w:hAnsi="Times New Roman" w:cs="Times New Roman"/>
          <w:b/>
          <w:color w:val="000000"/>
          <w:sz w:val="24"/>
          <w:szCs w:val="24"/>
        </w:rPr>
      </w:pPr>
      <w:r w:rsidRPr="0050100C">
        <w:rPr>
          <w:rFonts w:ascii="Times New Roman" w:hAnsi="Times New Roman" w:cs="Times New Roman"/>
          <w:b/>
          <w:color w:val="000000"/>
          <w:sz w:val="24"/>
          <w:szCs w:val="24"/>
        </w:rPr>
        <w:t xml:space="preserve">Организация </w:t>
      </w:r>
      <w:r w:rsidR="00423101" w:rsidRPr="0050100C">
        <w:rPr>
          <w:rFonts w:ascii="Times New Roman" w:hAnsi="Times New Roman" w:cs="Times New Roman"/>
          <w:b/>
          <w:color w:val="000000"/>
          <w:sz w:val="24"/>
          <w:szCs w:val="24"/>
        </w:rPr>
        <w:t>курса</w:t>
      </w:r>
    </w:p>
    <w:p w:rsidR="00673195" w:rsidRPr="0050100C" w:rsidRDefault="00673195" w:rsidP="0050100C">
      <w:pPr>
        <w:tabs>
          <w:tab w:val="left" w:pos="426"/>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color w:val="000000"/>
          <w:sz w:val="24"/>
          <w:szCs w:val="24"/>
        </w:rPr>
        <w:t xml:space="preserve">5.1 </w:t>
      </w:r>
      <w:r w:rsidR="00002F27" w:rsidRPr="0050100C">
        <w:rPr>
          <w:rFonts w:ascii="Times New Roman" w:hAnsi="Times New Roman" w:cs="Times New Roman"/>
          <w:sz w:val="24"/>
          <w:szCs w:val="24"/>
        </w:rPr>
        <w:t>Число</w:t>
      </w:r>
      <w:r w:rsidRPr="0050100C">
        <w:rPr>
          <w:rFonts w:ascii="Times New Roman" w:hAnsi="Times New Roman" w:cs="Times New Roman"/>
          <w:sz w:val="24"/>
          <w:szCs w:val="24"/>
        </w:rPr>
        <w:t xml:space="preserve"> </w:t>
      </w:r>
      <w:r w:rsidR="00423101" w:rsidRPr="0050100C">
        <w:rPr>
          <w:rFonts w:ascii="Times New Roman" w:hAnsi="Times New Roman" w:cs="Times New Roman"/>
          <w:sz w:val="24"/>
          <w:szCs w:val="24"/>
        </w:rPr>
        <w:t>прикрепленных педагогов</w:t>
      </w:r>
      <w:r w:rsidR="00CC2438" w:rsidRPr="0050100C">
        <w:rPr>
          <w:rFonts w:ascii="Times New Roman" w:hAnsi="Times New Roman" w:cs="Times New Roman"/>
          <w:sz w:val="24"/>
          <w:szCs w:val="24"/>
        </w:rPr>
        <w:t xml:space="preserve"> </w:t>
      </w:r>
      <w:r w:rsidRPr="0050100C">
        <w:rPr>
          <w:rFonts w:ascii="Times New Roman" w:hAnsi="Times New Roman" w:cs="Times New Roman"/>
          <w:sz w:val="24"/>
          <w:szCs w:val="24"/>
        </w:rPr>
        <w:t xml:space="preserve">должно быть из расчета </w:t>
      </w:r>
      <w:r w:rsidR="00002F27" w:rsidRPr="0050100C">
        <w:rPr>
          <w:rFonts w:ascii="Times New Roman" w:hAnsi="Times New Roman" w:cs="Times New Roman"/>
          <w:sz w:val="24"/>
          <w:szCs w:val="24"/>
        </w:rPr>
        <w:t>1</w:t>
      </w:r>
      <w:r w:rsidRPr="0050100C">
        <w:rPr>
          <w:rFonts w:ascii="Times New Roman" w:hAnsi="Times New Roman" w:cs="Times New Roman"/>
          <w:sz w:val="24"/>
          <w:szCs w:val="24"/>
        </w:rPr>
        <w:t xml:space="preserve"> (</w:t>
      </w:r>
      <w:r w:rsidR="00002F27" w:rsidRPr="0050100C">
        <w:rPr>
          <w:rFonts w:ascii="Times New Roman" w:hAnsi="Times New Roman" w:cs="Times New Roman"/>
          <w:sz w:val="24"/>
          <w:szCs w:val="24"/>
        </w:rPr>
        <w:t>один</w:t>
      </w:r>
      <w:r w:rsidRPr="0050100C">
        <w:rPr>
          <w:rFonts w:ascii="Times New Roman" w:hAnsi="Times New Roman" w:cs="Times New Roman"/>
          <w:sz w:val="24"/>
          <w:szCs w:val="24"/>
        </w:rPr>
        <w:t xml:space="preserve">) </w:t>
      </w:r>
      <w:r w:rsidR="00CC2438" w:rsidRPr="0050100C">
        <w:rPr>
          <w:rFonts w:ascii="Times New Roman" w:hAnsi="Times New Roman" w:cs="Times New Roman"/>
          <w:sz w:val="24"/>
          <w:szCs w:val="24"/>
        </w:rPr>
        <w:t xml:space="preserve">человек </w:t>
      </w:r>
      <w:r w:rsidR="00002F27" w:rsidRPr="0050100C">
        <w:rPr>
          <w:rFonts w:ascii="Times New Roman" w:hAnsi="Times New Roman" w:cs="Times New Roman"/>
          <w:sz w:val="24"/>
          <w:szCs w:val="24"/>
        </w:rPr>
        <w:t xml:space="preserve"> </w:t>
      </w:r>
      <w:r w:rsidRPr="0050100C">
        <w:rPr>
          <w:rFonts w:ascii="Times New Roman" w:hAnsi="Times New Roman" w:cs="Times New Roman"/>
          <w:sz w:val="24"/>
          <w:szCs w:val="24"/>
        </w:rPr>
        <w:t xml:space="preserve">на группу не более </w:t>
      </w:r>
      <w:r w:rsidR="001D27E8" w:rsidRPr="0050100C">
        <w:rPr>
          <w:rFonts w:ascii="Times New Roman" w:hAnsi="Times New Roman" w:cs="Times New Roman"/>
          <w:sz w:val="24"/>
          <w:szCs w:val="24"/>
        </w:rPr>
        <w:t>15</w:t>
      </w:r>
      <w:r w:rsidRPr="0050100C">
        <w:rPr>
          <w:rFonts w:ascii="Times New Roman" w:hAnsi="Times New Roman" w:cs="Times New Roman"/>
          <w:sz w:val="24"/>
          <w:szCs w:val="24"/>
        </w:rPr>
        <w:t xml:space="preserve"> студентов.</w:t>
      </w:r>
    </w:p>
    <w:p w:rsidR="00002F27" w:rsidRPr="0050100C" w:rsidRDefault="00002F27" w:rsidP="0050100C">
      <w:pPr>
        <w:tabs>
          <w:tab w:val="left" w:pos="426"/>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color w:val="000000"/>
          <w:sz w:val="24"/>
          <w:szCs w:val="24"/>
        </w:rPr>
        <w:t xml:space="preserve">5.2 </w:t>
      </w:r>
      <w:r w:rsidRPr="0050100C">
        <w:rPr>
          <w:rFonts w:ascii="Times New Roman" w:hAnsi="Times New Roman" w:cs="Times New Roman"/>
          <w:sz w:val="24"/>
          <w:szCs w:val="24"/>
        </w:rPr>
        <w:t xml:space="preserve">Число прикрепленных вожатых должно быть из расчета 2 (два) человека  на группу не более </w:t>
      </w:r>
      <w:r w:rsidR="00AF20D9" w:rsidRPr="0050100C">
        <w:rPr>
          <w:rFonts w:ascii="Times New Roman" w:hAnsi="Times New Roman" w:cs="Times New Roman"/>
          <w:sz w:val="24"/>
          <w:szCs w:val="24"/>
        </w:rPr>
        <w:t>15</w:t>
      </w:r>
      <w:r w:rsidRPr="0050100C">
        <w:rPr>
          <w:rFonts w:ascii="Times New Roman" w:hAnsi="Times New Roman" w:cs="Times New Roman"/>
          <w:sz w:val="24"/>
          <w:szCs w:val="24"/>
        </w:rPr>
        <w:t xml:space="preserve"> студентов.</w:t>
      </w:r>
    </w:p>
    <w:p w:rsidR="00002F27" w:rsidRPr="0050100C" w:rsidRDefault="00002F27" w:rsidP="0050100C">
      <w:pPr>
        <w:tabs>
          <w:tab w:val="left" w:pos="426"/>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 </w:t>
      </w:r>
      <w:r w:rsidRPr="0050100C">
        <w:rPr>
          <w:rFonts w:ascii="Times New Roman" w:hAnsi="Times New Roman" w:cs="Times New Roman"/>
          <w:color w:val="000000"/>
          <w:sz w:val="24"/>
          <w:szCs w:val="24"/>
        </w:rPr>
        <w:t xml:space="preserve">5.3 </w:t>
      </w:r>
      <w:r w:rsidRPr="0050100C">
        <w:rPr>
          <w:rFonts w:ascii="Times New Roman" w:hAnsi="Times New Roman" w:cs="Times New Roman"/>
          <w:sz w:val="24"/>
          <w:szCs w:val="24"/>
        </w:rPr>
        <w:t xml:space="preserve">В период организации курса должны проводиться спортивно-массовые мероприятия: футбол, настольный теннис, шахматы,  волейбол и другие. Для организации мероприятий должно быть привлечено не менее 2 (двух) </w:t>
      </w:r>
      <w:r w:rsidR="00771B21" w:rsidRPr="0050100C">
        <w:rPr>
          <w:rFonts w:ascii="Times New Roman" w:hAnsi="Times New Roman" w:cs="Times New Roman"/>
          <w:sz w:val="24"/>
          <w:szCs w:val="24"/>
        </w:rPr>
        <w:t>преподавателей физической культуры и спорта.</w:t>
      </w:r>
    </w:p>
    <w:p w:rsidR="00321FDE" w:rsidRPr="0050100C" w:rsidRDefault="00673195" w:rsidP="0050100C">
      <w:pPr>
        <w:tabs>
          <w:tab w:val="left" w:pos="426"/>
        </w:tabs>
        <w:spacing w:after="0" w:line="240" w:lineRule="auto"/>
        <w:ind w:firstLine="567"/>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t xml:space="preserve"> </w:t>
      </w:r>
      <w:r w:rsidR="00BE51D7" w:rsidRPr="0050100C">
        <w:rPr>
          <w:rFonts w:ascii="Times New Roman" w:hAnsi="Times New Roman" w:cs="Times New Roman"/>
          <w:color w:val="000000"/>
          <w:sz w:val="24"/>
          <w:szCs w:val="24"/>
        </w:rPr>
        <w:t>5.</w:t>
      </w:r>
      <w:r w:rsidR="00286E32" w:rsidRPr="0050100C">
        <w:rPr>
          <w:rFonts w:ascii="Times New Roman" w:hAnsi="Times New Roman" w:cs="Times New Roman"/>
          <w:color w:val="000000"/>
          <w:sz w:val="24"/>
          <w:szCs w:val="24"/>
        </w:rPr>
        <w:t>4</w:t>
      </w:r>
      <w:r w:rsidR="00BE51D7" w:rsidRPr="0050100C">
        <w:rPr>
          <w:rFonts w:ascii="Times New Roman" w:hAnsi="Times New Roman" w:cs="Times New Roman"/>
          <w:color w:val="000000"/>
          <w:sz w:val="24"/>
          <w:szCs w:val="24"/>
        </w:rPr>
        <w:t xml:space="preserve"> Организаторы </w:t>
      </w:r>
      <w:r w:rsidR="00423101" w:rsidRPr="0050100C">
        <w:rPr>
          <w:rFonts w:ascii="Times New Roman" w:hAnsi="Times New Roman" w:cs="Times New Roman"/>
          <w:color w:val="000000"/>
          <w:sz w:val="24"/>
          <w:szCs w:val="24"/>
        </w:rPr>
        <w:t>курса</w:t>
      </w:r>
      <w:r w:rsidR="00BE51D7" w:rsidRPr="0050100C">
        <w:rPr>
          <w:rFonts w:ascii="Times New Roman" w:hAnsi="Times New Roman" w:cs="Times New Roman"/>
          <w:color w:val="000000"/>
          <w:sz w:val="24"/>
          <w:szCs w:val="24"/>
        </w:rPr>
        <w:t xml:space="preserve"> должны </w:t>
      </w:r>
      <w:r w:rsidR="00D07C94" w:rsidRPr="0050100C">
        <w:rPr>
          <w:rFonts w:ascii="Times New Roman" w:hAnsi="Times New Roman" w:cs="Times New Roman"/>
          <w:color w:val="000000"/>
          <w:sz w:val="24"/>
          <w:szCs w:val="24"/>
        </w:rPr>
        <w:t>разработать</w:t>
      </w:r>
      <w:r w:rsidR="00BE51D7" w:rsidRPr="0050100C">
        <w:rPr>
          <w:rFonts w:ascii="Times New Roman" w:hAnsi="Times New Roman" w:cs="Times New Roman"/>
          <w:color w:val="000000"/>
          <w:sz w:val="24"/>
          <w:szCs w:val="24"/>
        </w:rPr>
        <w:t xml:space="preserve"> </w:t>
      </w:r>
      <w:r w:rsidR="00321FDE" w:rsidRPr="0050100C">
        <w:rPr>
          <w:rFonts w:ascii="Times New Roman" w:hAnsi="Times New Roman" w:cs="Times New Roman"/>
          <w:color w:val="000000"/>
          <w:sz w:val="24"/>
          <w:szCs w:val="24"/>
        </w:rPr>
        <w:t>педагогическ</w:t>
      </w:r>
      <w:r w:rsidR="00BE51D7" w:rsidRPr="0050100C">
        <w:rPr>
          <w:rFonts w:ascii="Times New Roman" w:hAnsi="Times New Roman" w:cs="Times New Roman"/>
          <w:color w:val="000000"/>
          <w:sz w:val="24"/>
          <w:szCs w:val="24"/>
        </w:rPr>
        <w:t>ую</w:t>
      </w:r>
      <w:r w:rsidR="00321FDE" w:rsidRPr="0050100C">
        <w:rPr>
          <w:rFonts w:ascii="Times New Roman" w:hAnsi="Times New Roman" w:cs="Times New Roman"/>
          <w:color w:val="000000"/>
          <w:sz w:val="24"/>
          <w:szCs w:val="24"/>
        </w:rPr>
        <w:t xml:space="preserve"> концепци</w:t>
      </w:r>
      <w:r w:rsidR="00BE51D7" w:rsidRPr="0050100C">
        <w:rPr>
          <w:rFonts w:ascii="Times New Roman" w:hAnsi="Times New Roman" w:cs="Times New Roman"/>
          <w:color w:val="000000"/>
          <w:sz w:val="24"/>
          <w:szCs w:val="24"/>
        </w:rPr>
        <w:t>ю</w:t>
      </w:r>
      <w:r w:rsidR="00321FDE" w:rsidRPr="0050100C">
        <w:rPr>
          <w:rFonts w:ascii="Times New Roman" w:hAnsi="Times New Roman" w:cs="Times New Roman"/>
          <w:color w:val="000000"/>
          <w:sz w:val="24"/>
          <w:szCs w:val="24"/>
        </w:rPr>
        <w:t xml:space="preserve"> и программы, план</w:t>
      </w:r>
      <w:r w:rsidR="00BE51D7" w:rsidRPr="0050100C">
        <w:rPr>
          <w:rFonts w:ascii="Times New Roman" w:hAnsi="Times New Roman" w:cs="Times New Roman"/>
          <w:color w:val="000000"/>
          <w:sz w:val="24"/>
          <w:szCs w:val="24"/>
        </w:rPr>
        <w:t>ы</w:t>
      </w:r>
      <w:r w:rsidR="00321FDE" w:rsidRPr="0050100C">
        <w:rPr>
          <w:rFonts w:ascii="Times New Roman" w:hAnsi="Times New Roman" w:cs="Times New Roman"/>
          <w:color w:val="000000"/>
          <w:sz w:val="24"/>
          <w:szCs w:val="24"/>
        </w:rPr>
        <w:t>-сетки на в</w:t>
      </w:r>
      <w:r w:rsidR="00D07C94" w:rsidRPr="0050100C">
        <w:rPr>
          <w:rFonts w:ascii="Times New Roman" w:hAnsi="Times New Roman" w:cs="Times New Roman"/>
          <w:color w:val="000000"/>
          <w:sz w:val="24"/>
          <w:szCs w:val="24"/>
        </w:rPr>
        <w:t xml:space="preserve">есь курс </w:t>
      </w:r>
      <w:r w:rsidR="00321FDE" w:rsidRPr="0050100C">
        <w:rPr>
          <w:rFonts w:ascii="Times New Roman" w:hAnsi="Times New Roman" w:cs="Times New Roman"/>
          <w:color w:val="000000"/>
          <w:sz w:val="24"/>
          <w:szCs w:val="24"/>
        </w:rPr>
        <w:t>с учетом возрастных и психологических особенностей, режим дня.</w:t>
      </w:r>
      <w:r w:rsidR="00BE51D7" w:rsidRPr="0050100C">
        <w:rPr>
          <w:rFonts w:ascii="Times New Roman" w:hAnsi="Times New Roman" w:cs="Times New Roman"/>
          <w:color w:val="000000"/>
          <w:sz w:val="24"/>
          <w:szCs w:val="24"/>
        </w:rPr>
        <w:t xml:space="preserve"> Программа должна включать не только </w:t>
      </w:r>
      <w:r w:rsidR="00D07C94" w:rsidRPr="0050100C">
        <w:rPr>
          <w:rFonts w:ascii="Times New Roman" w:hAnsi="Times New Roman" w:cs="Times New Roman"/>
          <w:color w:val="000000"/>
          <w:sz w:val="24"/>
          <w:szCs w:val="24"/>
        </w:rPr>
        <w:t xml:space="preserve">развивающие лекции, семинары, конкурсы, викторины, деловые игры, но и </w:t>
      </w:r>
      <w:r w:rsidR="00BE51D7" w:rsidRPr="0050100C">
        <w:rPr>
          <w:rFonts w:ascii="Times New Roman" w:hAnsi="Times New Roman" w:cs="Times New Roman"/>
          <w:color w:val="000000"/>
          <w:sz w:val="24"/>
          <w:szCs w:val="24"/>
        </w:rPr>
        <w:t>развлекательные</w:t>
      </w:r>
      <w:r w:rsidR="00636E21" w:rsidRPr="0050100C">
        <w:rPr>
          <w:rFonts w:ascii="Times New Roman" w:hAnsi="Times New Roman" w:cs="Times New Roman"/>
          <w:color w:val="000000"/>
          <w:sz w:val="24"/>
          <w:szCs w:val="24"/>
        </w:rPr>
        <w:t xml:space="preserve"> и оздоровительные мероприятия</w:t>
      </w:r>
      <w:r w:rsidR="00D07C94" w:rsidRPr="0050100C">
        <w:rPr>
          <w:rFonts w:ascii="Times New Roman" w:hAnsi="Times New Roman" w:cs="Times New Roman"/>
          <w:color w:val="000000"/>
          <w:sz w:val="24"/>
          <w:szCs w:val="24"/>
        </w:rPr>
        <w:t>.</w:t>
      </w:r>
    </w:p>
    <w:p w:rsidR="00570436" w:rsidRPr="0050100C" w:rsidRDefault="00570436" w:rsidP="0050100C">
      <w:pPr>
        <w:tabs>
          <w:tab w:val="left" w:pos="426"/>
        </w:tabs>
        <w:spacing w:after="0" w:line="240" w:lineRule="auto"/>
        <w:ind w:firstLine="567"/>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rPr>
        <w:t>5.</w:t>
      </w:r>
      <w:r w:rsidR="00286E32" w:rsidRPr="0050100C">
        <w:rPr>
          <w:rFonts w:ascii="Times New Roman" w:hAnsi="Times New Roman" w:cs="Times New Roman"/>
          <w:color w:val="000000"/>
          <w:sz w:val="24"/>
          <w:szCs w:val="24"/>
        </w:rPr>
        <w:t>5</w:t>
      </w:r>
      <w:r w:rsidRPr="0050100C">
        <w:rPr>
          <w:rFonts w:ascii="Times New Roman" w:hAnsi="Times New Roman" w:cs="Times New Roman"/>
          <w:color w:val="000000"/>
          <w:sz w:val="24"/>
          <w:szCs w:val="24"/>
        </w:rPr>
        <w:t xml:space="preserve"> </w:t>
      </w:r>
      <w:r w:rsidR="00D07C94" w:rsidRPr="0050100C">
        <w:rPr>
          <w:rFonts w:ascii="Times New Roman" w:hAnsi="Times New Roman" w:cs="Times New Roman"/>
          <w:color w:val="000000"/>
          <w:sz w:val="24"/>
          <w:szCs w:val="24"/>
        </w:rPr>
        <w:t>Л</w:t>
      </w:r>
      <w:r w:rsidRPr="0050100C">
        <w:rPr>
          <w:rFonts w:ascii="Times New Roman" w:hAnsi="Times New Roman" w:cs="Times New Roman"/>
          <w:color w:val="000000"/>
          <w:sz w:val="24"/>
          <w:szCs w:val="24"/>
        </w:rPr>
        <w:t xml:space="preserve">екции, семинары </w:t>
      </w:r>
      <w:r w:rsidR="00D07C94" w:rsidRPr="0050100C">
        <w:rPr>
          <w:rFonts w:ascii="Times New Roman" w:hAnsi="Times New Roman" w:cs="Times New Roman"/>
          <w:color w:val="000000"/>
          <w:sz w:val="24"/>
          <w:szCs w:val="24"/>
        </w:rPr>
        <w:t xml:space="preserve">должны быть направлены на </w:t>
      </w:r>
      <w:r w:rsidR="00D07C94" w:rsidRPr="0050100C">
        <w:rPr>
          <w:rFonts w:ascii="Times New Roman" w:hAnsi="Times New Roman" w:cs="Times New Roman"/>
          <w:bCs/>
          <w:sz w:val="24"/>
          <w:szCs w:val="24"/>
        </w:rPr>
        <w:t>развитие лидерских качеств студентов (не менее 4 часов в день)</w:t>
      </w:r>
      <w:r w:rsidRPr="0050100C">
        <w:rPr>
          <w:rFonts w:ascii="Times New Roman" w:hAnsi="Times New Roman" w:cs="Times New Roman"/>
          <w:bCs/>
          <w:sz w:val="24"/>
          <w:szCs w:val="24"/>
        </w:rPr>
        <w:t>.</w:t>
      </w:r>
    </w:p>
    <w:p w:rsidR="00636E21" w:rsidRPr="0050100C" w:rsidRDefault="00673195"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5</w:t>
      </w:r>
      <w:r w:rsidR="00636E21" w:rsidRPr="0050100C">
        <w:rPr>
          <w:rFonts w:ascii="Times New Roman" w:hAnsi="Times New Roman" w:cs="Times New Roman"/>
          <w:sz w:val="24"/>
          <w:szCs w:val="24"/>
        </w:rPr>
        <w:t>.</w:t>
      </w:r>
      <w:r w:rsidR="00570436" w:rsidRPr="0050100C">
        <w:rPr>
          <w:rFonts w:ascii="Times New Roman" w:hAnsi="Times New Roman" w:cs="Times New Roman"/>
          <w:sz w:val="24"/>
          <w:szCs w:val="24"/>
        </w:rPr>
        <w:t>6</w:t>
      </w:r>
      <w:r w:rsidR="00636E21" w:rsidRPr="0050100C">
        <w:rPr>
          <w:rFonts w:ascii="Times New Roman" w:hAnsi="Times New Roman" w:cs="Times New Roman"/>
          <w:sz w:val="24"/>
          <w:szCs w:val="24"/>
        </w:rPr>
        <w:t xml:space="preserve"> </w:t>
      </w:r>
      <w:r w:rsidRPr="0050100C">
        <w:rPr>
          <w:rFonts w:ascii="Times New Roman" w:hAnsi="Times New Roman" w:cs="Times New Roman"/>
          <w:sz w:val="24"/>
          <w:szCs w:val="24"/>
        </w:rPr>
        <w:t xml:space="preserve">Должны проводиться </w:t>
      </w:r>
      <w:r w:rsidR="00636E21" w:rsidRPr="0050100C">
        <w:rPr>
          <w:rFonts w:ascii="Times New Roman" w:hAnsi="Times New Roman" w:cs="Times New Roman"/>
          <w:sz w:val="24"/>
          <w:szCs w:val="24"/>
        </w:rPr>
        <w:t>тематически</w:t>
      </w:r>
      <w:r w:rsidRPr="0050100C">
        <w:rPr>
          <w:rFonts w:ascii="Times New Roman" w:hAnsi="Times New Roman" w:cs="Times New Roman"/>
          <w:sz w:val="24"/>
          <w:szCs w:val="24"/>
        </w:rPr>
        <w:t>е</w:t>
      </w:r>
      <w:r w:rsidR="00636E21" w:rsidRPr="0050100C">
        <w:rPr>
          <w:rFonts w:ascii="Times New Roman" w:hAnsi="Times New Roman" w:cs="Times New Roman"/>
          <w:sz w:val="24"/>
          <w:szCs w:val="24"/>
        </w:rPr>
        <w:t xml:space="preserve"> бесед</w:t>
      </w:r>
      <w:r w:rsidRPr="0050100C">
        <w:rPr>
          <w:rFonts w:ascii="Times New Roman" w:hAnsi="Times New Roman" w:cs="Times New Roman"/>
          <w:sz w:val="24"/>
          <w:szCs w:val="24"/>
        </w:rPr>
        <w:t>ы</w:t>
      </w:r>
      <w:r w:rsidR="00636E21" w:rsidRPr="0050100C">
        <w:rPr>
          <w:rFonts w:ascii="Times New Roman" w:hAnsi="Times New Roman" w:cs="Times New Roman"/>
          <w:sz w:val="24"/>
          <w:szCs w:val="24"/>
        </w:rPr>
        <w:t xml:space="preserve"> по соблюдению правил гигиены, о здоровом образе жизни, вреде </w:t>
      </w:r>
      <w:r w:rsidRPr="0050100C">
        <w:rPr>
          <w:rFonts w:ascii="Times New Roman" w:hAnsi="Times New Roman" w:cs="Times New Roman"/>
          <w:sz w:val="24"/>
          <w:szCs w:val="24"/>
        </w:rPr>
        <w:t xml:space="preserve">алкоголизма, </w:t>
      </w:r>
      <w:r w:rsidR="00636E21" w:rsidRPr="0050100C">
        <w:rPr>
          <w:rFonts w:ascii="Times New Roman" w:hAnsi="Times New Roman" w:cs="Times New Roman"/>
          <w:sz w:val="24"/>
          <w:szCs w:val="24"/>
        </w:rPr>
        <w:t>табакокурения и наркомании, практические занятия по оказанию первой медицинской помощи при различных травмах, соблюдению элементарных правил предупреждения травматизма</w:t>
      </w:r>
      <w:r w:rsidRPr="0050100C">
        <w:rPr>
          <w:rFonts w:ascii="Times New Roman" w:hAnsi="Times New Roman" w:cs="Times New Roman"/>
          <w:sz w:val="24"/>
          <w:szCs w:val="24"/>
        </w:rPr>
        <w:t>, а также беседы, имеющие военно-патриотическую направленность.</w:t>
      </w:r>
    </w:p>
    <w:p w:rsidR="00636E21" w:rsidRPr="0050100C" w:rsidRDefault="00673195"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 5.</w:t>
      </w:r>
      <w:r w:rsidR="00570436" w:rsidRPr="0050100C">
        <w:rPr>
          <w:rFonts w:ascii="Times New Roman" w:hAnsi="Times New Roman" w:cs="Times New Roman"/>
          <w:sz w:val="24"/>
          <w:szCs w:val="24"/>
        </w:rPr>
        <w:t>7</w:t>
      </w:r>
      <w:r w:rsidRPr="0050100C">
        <w:rPr>
          <w:rFonts w:ascii="Times New Roman" w:hAnsi="Times New Roman" w:cs="Times New Roman"/>
          <w:sz w:val="24"/>
          <w:szCs w:val="24"/>
        </w:rPr>
        <w:t xml:space="preserve"> Должны проводиться </w:t>
      </w:r>
      <w:r w:rsidR="00636E21" w:rsidRPr="0050100C">
        <w:rPr>
          <w:rFonts w:ascii="Times New Roman" w:hAnsi="Times New Roman" w:cs="Times New Roman"/>
          <w:sz w:val="24"/>
          <w:szCs w:val="24"/>
        </w:rPr>
        <w:t xml:space="preserve"> культурно-массовы</w:t>
      </w:r>
      <w:r w:rsidRPr="0050100C">
        <w:rPr>
          <w:rFonts w:ascii="Times New Roman" w:hAnsi="Times New Roman" w:cs="Times New Roman"/>
          <w:sz w:val="24"/>
          <w:szCs w:val="24"/>
        </w:rPr>
        <w:t>е</w:t>
      </w:r>
      <w:r w:rsidR="00636E21" w:rsidRPr="0050100C">
        <w:rPr>
          <w:rFonts w:ascii="Times New Roman" w:hAnsi="Times New Roman" w:cs="Times New Roman"/>
          <w:sz w:val="24"/>
          <w:szCs w:val="24"/>
        </w:rPr>
        <w:t xml:space="preserve"> мероприяти</w:t>
      </w:r>
      <w:r w:rsidRPr="0050100C">
        <w:rPr>
          <w:rFonts w:ascii="Times New Roman" w:hAnsi="Times New Roman" w:cs="Times New Roman"/>
          <w:sz w:val="24"/>
          <w:szCs w:val="24"/>
        </w:rPr>
        <w:t>я</w:t>
      </w:r>
      <w:r w:rsidR="00636E21" w:rsidRPr="0050100C">
        <w:rPr>
          <w:rFonts w:ascii="Times New Roman" w:hAnsi="Times New Roman" w:cs="Times New Roman"/>
          <w:sz w:val="24"/>
          <w:szCs w:val="24"/>
        </w:rPr>
        <w:t xml:space="preserve"> - праздники, викторины, смотры, конкурсы, художественная самодеятельность, КВН, дискотеки</w:t>
      </w:r>
      <w:r w:rsidR="00570436" w:rsidRPr="0050100C">
        <w:rPr>
          <w:rFonts w:ascii="Times New Roman" w:hAnsi="Times New Roman" w:cs="Times New Roman"/>
          <w:sz w:val="24"/>
          <w:szCs w:val="24"/>
        </w:rPr>
        <w:t xml:space="preserve"> и т.п.</w:t>
      </w:r>
      <w:r w:rsidRPr="0050100C">
        <w:rPr>
          <w:rFonts w:ascii="Times New Roman" w:hAnsi="Times New Roman" w:cs="Times New Roman"/>
          <w:sz w:val="24"/>
          <w:szCs w:val="24"/>
        </w:rPr>
        <w:t xml:space="preserve"> </w:t>
      </w:r>
    </w:p>
    <w:p w:rsidR="00286E32" w:rsidRPr="0050100C" w:rsidRDefault="00286E32" w:rsidP="0050100C">
      <w:pPr>
        <w:tabs>
          <w:tab w:val="left" w:pos="1276"/>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5.8 При благоприятных погодных условиях посещение водоема студентами должно быть в сутки два раза не менее одного часа пребывания в водных играх и процедурах под наблюдением педагогов. </w:t>
      </w:r>
    </w:p>
    <w:p w:rsidR="00636E21" w:rsidRPr="0050100C" w:rsidRDefault="00673195"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 5.</w:t>
      </w:r>
      <w:r w:rsidR="00B4200F" w:rsidRPr="0050100C">
        <w:rPr>
          <w:rFonts w:ascii="Times New Roman" w:hAnsi="Times New Roman" w:cs="Times New Roman"/>
          <w:sz w:val="24"/>
          <w:szCs w:val="24"/>
        </w:rPr>
        <w:t>9</w:t>
      </w:r>
      <w:r w:rsidRPr="0050100C">
        <w:rPr>
          <w:rFonts w:ascii="Times New Roman" w:hAnsi="Times New Roman" w:cs="Times New Roman"/>
          <w:sz w:val="24"/>
          <w:szCs w:val="24"/>
        </w:rPr>
        <w:t xml:space="preserve"> В программу </w:t>
      </w:r>
      <w:r w:rsidR="00D07C94" w:rsidRPr="0050100C">
        <w:rPr>
          <w:rFonts w:ascii="Times New Roman" w:hAnsi="Times New Roman" w:cs="Times New Roman"/>
          <w:sz w:val="24"/>
          <w:szCs w:val="24"/>
        </w:rPr>
        <w:t>курса</w:t>
      </w:r>
      <w:r w:rsidRPr="0050100C">
        <w:rPr>
          <w:rFonts w:ascii="Times New Roman" w:hAnsi="Times New Roman" w:cs="Times New Roman"/>
          <w:sz w:val="24"/>
          <w:szCs w:val="24"/>
        </w:rPr>
        <w:t xml:space="preserve"> должна быть включена о</w:t>
      </w:r>
      <w:r w:rsidR="00636E21" w:rsidRPr="0050100C">
        <w:rPr>
          <w:rFonts w:ascii="Times New Roman" w:hAnsi="Times New Roman" w:cs="Times New Roman"/>
          <w:sz w:val="24"/>
          <w:szCs w:val="24"/>
        </w:rPr>
        <w:t xml:space="preserve">рганизация </w:t>
      </w:r>
      <w:r w:rsidR="00570436" w:rsidRPr="0050100C">
        <w:rPr>
          <w:rFonts w:ascii="Times New Roman" w:hAnsi="Times New Roman" w:cs="Times New Roman"/>
          <w:sz w:val="24"/>
          <w:szCs w:val="24"/>
        </w:rPr>
        <w:t>историко-краеведческой</w:t>
      </w:r>
      <w:r w:rsidR="00636E21" w:rsidRPr="0050100C">
        <w:rPr>
          <w:rFonts w:ascii="Times New Roman" w:hAnsi="Times New Roman" w:cs="Times New Roman"/>
          <w:sz w:val="24"/>
          <w:szCs w:val="24"/>
        </w:rPr>
        <w:t xml:space="preserve"> экскурсии на бесплатной основе.</w:t>
      </w:r>
    </w:p>
    <w:p w:rsidR="00673195" w:rsidRPr="0050100C" w:rsidRDefault="00673195"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lastRenderedPageBreak/>
        <w:t xml:space="preserve"> 5.</w:t>
      </w:r>
      <w:r w:rsidR="00B4200F" w:rsidRPr="0050100C">
        <w:rPr>
          <w:rFonts w:ascii="Times New Roman" w:hAnsi="Times New Roman" w:cs="Times New Roman"/>
          <w:sz w:val="24"/>
          <w:szCs w:val="24"/>
        </w:rPr>
        <w:t>10</w:t>
      </w:r>
      <w:r w:rsidRPr="0050100C">
        <w:rPr>
          <w:rFonts w:ascii="Times New Roman" w:hAnsi="Times New Roman" w:cs="Times New Roman"/>
          <w:sz w:val="24"/>
          <w:szCs w:val="24"/>
        </w:rPr>
        <w:t xml:space="preserve"> </w:t>
      </w:r>
      <w:r w:rsidR="00636E21" w:rsidRPr="0050100C">
        <w:rPr>
          <w:rFonts w:ascii="Times New Roman" w:hAnsi="Times New Roman" w:cs="Times New Roman"/>
          <w:sz w:val="24"/>
          <w:szCs w:val="24"/>
        </w:rPr>
        <w:t xml:space="preserve"> Все виды деятельности студентов </w:t>
      </w:r>
      <w:r w:rsidRPr="0050100C">
        <w:rPr>
          <w:rFonts w:ascii="Times New Roman" w:hAnsi="Times New Roman" w:cs="Times New Roman"/>
          <w:sz w:val="24"/>
          <w:szCs w:val="24"/>
        </w:rPr>
        <w:t xml:space="preserve">при организации </w:t>
      </w:r>
      <w:r w:rsidR="00D07C94" w:rsidRPr="0050100C">
        <w:rPr>
          <w:rFonts w:ascii="Times New Roman" w:hAnsi="Times New Roman" w:cs="Times New Roman"/>
          <w:sz w:val="24"/>
          <w:szCs w:val="24"/>
        </w:rPr>
        <w:t>курса</w:t>
      </w:r>
      <w:r w:rsidR="00636E21" w:rsidRPr="0050100C">
        <w:rPr>
          <w:rFonts w:ascii="Times New Roman" w:hAnsi="Times New Roman" w:cs="Times New Roman"/>
          <w:sz w:val="24"/>
          <w:szCs w:val="24"/>
        </w:rPr>
        <w:t>, связанные с физической нагрузкой и двигательной активностью, должны быть согласованы с медработником.</w:t>
      </w:r>
      <w:r w:rsidRPr="0050100C">
        <w:rPr>
          <w:rFonts w:ascii="Times New Roman" w:hAnsi="Times New Roman" w:cs="Times New Roman"/>
          <w:sz w:val="24"/>
          <w:szCs w:val="24"/>
        </w:rPr>
        <w:t xml:space="preserve"> </w:t>
      </w:r>
    </w:p>
    <w:p w:rsidR="00636E21" w:rsidRPr="0050100C" w:rsidRDefault="00673195"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 5.</w:t>
      </w:r>
      <w:r w:rsidR="00570436" w:rsidRPr="0050100C">
        <w:rPr>
          <w:rFonts w:ascii="Times New Roman" w:hAnsi="Times New Roman" w:cs="Times New Roman"/>
          <w:sz w:val="24"/>
          <w:szCs w:val="24"/>
        </w:rPr>
        <w:t>1</w:t>
      </w:r>
      <w:r w:rsidR="00B4200F" w:rsidRPr="0050100C">
        <w:rPr>
          <w:rFonts w:ascii="Times New Roman" w:hAnsi="Times New Roman" w:cs="Times New Roman"/>
          <w:sz w:val="24"/>
          <w:szCs w:val="24"/>
        </w:rPr>
        <w:t>1</w:t>
      </w:r>
      <w:r w:rsidRPr="0050100C">
        <w:rPr>
          <w:rFonts w:ascii="Times New Roman" w:hAnsi="Times New Roman" w:cs="Times New Roman"/>
          <w:sz w:val="24"/>
          <w:szCs w:val="24"/>
        </w:rPr>
        <w:t xml:space="preserve"> </w:t>
      </w:r>
      <w:r w:rsidR="00636E21" w:rsidRPr="0050100C">
        <w:rPr>
          <w:rFonts w:ascii="Times New Roman" w:hAnsi="Times New Roman" w:cs="Times New Roman"/>
          <w:sz w:val="24"/>
          <w:szCs w:val="24"/>
        </w:rPr>
        <w:t>Мероприятия по физическому воспитанию студентов должны соответствовать их возрасту, состоянию здоровья, уровню физического развития и физической подготовленности, под наблюдением преподавателя по физической культуре.</w:t>
      </w:r>
    </w:p>
    <w:p w:rsidR="00636E21" w:rsidRPr="0050100C" w:rsidRDefault="00673195" w:rsidP="0050100C">
      <w:pPr>
        <w:tabs>
          <w:tab w:val="left" w:pos="1134"/>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 5.1</w:t>
      </w:r>
      <w:r w:rsidR="00B4200F" w:rsidRPr="0050100C">
        <w:rPr>
          <w:rFonts w:ascii="Times New Roman" w:hAnsi="Times New Roman" w:cs="Times New Roman"/>
          <w:sz w:val="24"/>
          <w:szCs w:val="24"/>
        </w:rPr>
        <w:t>2</w:t>
      </w:r>
      <w:r w:rsidR="00636E21" w:rsidRPr="0050100C">
        <w:rPr>
          <w:rFonts w:ascii="Times New Roman" w:hAnsi="Times New Roman" w:cs="Times New Roman"/>
          <w:sz w:val="24"/>
          <w:szCs w:val="24"/>
        </w:rPr>
        <w:t xml:space="preserve"> Утренняя гимнастика должна проводиться ежедневно на открытом воздухе, в дождливую погоду – в хорошо проветриваемых помещениях.</w:t>
      </w:r>
    </w:p>
    <w:p w:rsidR="00321FDE" w:rsidRPr="0050100C" w:rsidRDefault="006F73B9" w:rsidP="0050100C">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cs="Times New Roman"/>
          <w:b/>
          <w:color w:val="000000"/>
          <w:sz w:val="24"/>
          <w:szCs w:val="24"/>
        </w:rPr>
      </w:pPr>
      <w:r w:rsidRPr="0050100C">
        <w:rPr>
          <w:rFonts w:ascii="Times New Roman" w:hAnsi="Times New Roman" w:cs="Times New Roman"/>
          <w:b/>
          <w:color w:val="000000"/>
          <w:sz w:val="24"/>
          <w:szCs w:val="24"/>
          <w:lang w:val="kk-KZ"/>
        </w:rPr>
        <w:t>6</w:t>
      </w:r>
      <w:r w:rsidR="00DE2975" w:rsidRPr="0050100C">
        <w:rPr>
          <w:rFonts w:ascii="Times New Roman" w:hAnsi="Times New Roman" w:cs="Times New Roman"/>
          <w:b/>
          <w:color w:val="000000"/>
          <w:sz w:val="24"/>
          <w:szCs w:val="24"/>
        </w:rPr>
        <w:t xml:space="preserve">. </w:t>
      </w:r>
      <w:r w:rsidR="00332294" w:rsidRPr="0050100C">
        <w:rPr>
          <w:rFonts w:ascii="Times New Roman" w:hAnsi="Times New Roman" w:cs="Times New Roman"/>
          <w:b/>
          <w:color w:val="000000"/>
          <w:sz w:val="24"/>
          <w:szCs w:val="24"/>
        </w:rPr>
        <w:t xml:space="preserve">Обязанности </w:t>
      </w:r>
      <w:r w:rsidR="0013008A" w:rsidRPr="0050100C">
        <w:rPr>
          <w:rFonts w:ascii="Times New Roman" w:hAnsi="Times New Roman" w:cs="Times New Roman"/>
          <w:b/>
          <w:sz w:val="24"/>
          <w:szCs w:val="24"/>
        </w:rPr>
        <w:t>И</w:t>
      </w:r>
      <w:r w:rsidR="00332294" w:rsidRPr="0050100C">
        <w:rPr>
          <w:rFonts w:ascii="Times New Roman" w:hAnsi="Times New Roman" w:cs="Times New Roman"/>
          <w:b/>
          <w:sz w:val="24"/>
          <w:szCs w:val="24"/>
        </w:rPr>
        <w:t>сполнителя</w:t>
      </w:r>
      <w:r w:rsidR="00321FDE" w:rsidRPr="0050100C">
        <w:rPr>
          <w:rFonts w:ascii="Times New Roman" w:hAnsi="Times New Roman" w:cs="Times New Roman"/>
          <w:b/>
          <w:color w:val="000000"/>
          <w:sz w:val="24"/>
          <w:szCs w:val="24"/>
        </w:rPr>
        <w:t>:</w:t>
      </w:r>
    </w:p>
    <w:p w:rsidR="00321FDE" w:rsidRPr="0050100C" w:rsidRDefault="006F73B9" w:rsidP="0050100C">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sz w:val="24"/>
          <w:szCs w:val="24"/>
          <w:lang w:val="kk-KZ"/>
        </w:rPr>
        <w:t>6</w:t>
      </w:r>
      <w:r w:rsidR="00332294" w:rsidRPr="0050100C">
        <w:rPr>
          <w:rFonts w:ascii="Times New Roman" w:hAnsi="Times New Roman" w:cs="Times New Roman"/>
          <w:sz w:val="24"/>
          <w:szCs w:val="24"/>
        </w:rPr>
        <w:t xml:space="preserve">.1 </w:t>
      </w:r>
      <w:r w:rsidR="00321FDE" w:rsidRPr="0050100C">
        <w:rPr>
          <w:rFonts w:ascii="Times New Roman" w:hAnsi="Times New Roman" w:cs="Times New Roman"/>
          <w:sz w:val="24"/>
          <w:szCs w:val="24"/>
        </w:rPr>
        <w:t xml:space="preserve">Не допускать отдыха взрослых на территории </w:t>
      </w:r>
      <w:r w:rsidR="00454F68" w:rsidRPr="0050100C">
        <w:rPr>
          <w:rFonts w:ascii="Times New Roman" w:hAnsi="Times New Roman" w:cs="Times New Roman"/>
          <w:sz w:val="24"/>
          <w:szCs w:val="24"/>
        </w:rPr>
        <w:t>учебно-производственной базы</w:t>
      </w:r>
      <w:r w:rsidR="00321FDE" w:rsidRPr="0050100C">
        <w:rPr>
          <w:rFonts w:ascii="Times New Roman" w:hAnsi="Times New Roman" w:cs="Times New Roman"/>
          <w:color w:val="000000"/>
          <w:sz w:val="24"/>
          <w:szCs w:val="24"/>
        </w:rPr>
        <w:t>.</w:t>
      </w:r>
    </w:p>
    <w:p w:rsidR="00321FDE" w:rsidRPr="0050100C" w:rsidRDefault="006F73B9" w:rsidP="0050100C">
      <w:pPr>
        <w:tabs>
          <w:tab w:val="left" w:pos="1122"/>
        </w:tabs>
        <w:spacing w:after="0" w:line="240" w:lineRule="auto"/>
        <w:ind w:firstLine="567"/>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lang w:val="kk-KZ"/>
        </w:rPr>
        <w:t>6</w:t>
      </w:r>
      <w:r w:rsidR="00454F68" w:rsidRPr="0050100C">
        <w:rPr>
          <w:rFonts w:ascii="Times New Roman" w:hAnsi="Times New Roman" w:cs="Times New Roman"/>
          <w:color w:val="000000"/>
          <w:sz w:val="24"/>
          <w:szCs w:val="24"/>
        </w:rPr>
        <w:t>.2 О</w:t>
      </w:r>
      <w:r w:rsidR="00321FDE" w:rsidRPr="0050100C">
        <w:rPr>
          <w:rFonts w:ascii="Times New Roman" w:hAnsi="Times New Roman" w:cs="Times New Roman"/>
          <w:color w:val="000000"/>
          <w:sz w:val="24"/>
          <w:szCs w:val="24"/>
        </w:rPr>
        <w:t xml:space="preserve">беспечить проживанием и 5-ти разовым питанием сопровождающих работников </w:t>
      </w:r>
      <w:r w:rsidR="002741CF" w:rsidRPr="0050100C">
        <w:rPr>
          <w:rFonts w:ascii="Times New Roman" w:hAnsi="Times New Roman" w:cs="Times New Roman"/>
          <w:color w:val="000000"/>
          <w:sz w:val="24"/>
          <w:szCs w:val="24"/>
        </w:rPr>
        <w:t>и вожаты</w:t>
      </w:r>
      <w:r w:rsidR="005A4AC8" w:rsidRPr="0050100C">
        <w:rPr>
          <w:rFonts w:ascii="Times New Roman" w:hAnsi="Times New Roman" w:cs="Times New Roman"/>
          <w:color w:val="000000"/>
          <w:sz w:val="24"/>
          <w:szCs w:val="24"/>
        </w:rPr>
        <w:t xml:space="preserve">х </w:t>
      </w:r>
      <w:r w:rsidR="00321FDE" w:rsidRPr="0050100C">
        <w:rPr>
          <w:rFonts w:ascii="Times New Roman" w:hAnsi="Times New Roman" w:cs="Times New Roman"/>
          <w:color w:val="000000"/>
          <w:sz w:val="24"/>
          <w:szCs w:val="24"/>
        </w:rPr>
        <w:t xml:space="preserve">на период пребывания </w:t>
      </w:r>
      <w:r w:rsidR="00570436" w:rsidRPr="0050100C">
        <w:rPr>
          <w:rFonts w:ascii="Times New Roman" w:hAnsi="Times New Roman" w:cs="Times New Roman"/>
          <w:color w:val="000000"/>
          <w:sz w:val="24"/>
          <w:szCs w:val="24"/>
        </w:rPr>
        <w:t>на объекте</w:t>
      </w:r>
      <w:r w:rsidR="00321FDE" w:rsidRPr="0050100C">
        <w:rPr>
          <w:rFonts w:ascii="Times New Roman" w:hAnsi="Times New Roman" w:cs="Times New Roman"/>
          <w:color w:val="000000"/>
          <w:sz w:val="24"/>
          <w:szCs w:val="24"/>
        </w:rPr>
        <w:t xml:space="preserve"> </w:t>
      </w:r>
      <w:r w:rsidR="00DE2975" w:rsidRPr="0050100C">
        <w:rPr>
          <w:rFonts w:ascii="Times New Roman" w:hAnsi="Times New Roman" w:cs="Times New Roman"/>
          <w:color w:val="000000"/>
          <w:sz w:val="24"/>
          <w:szCs w:val="24"/>
        </w:rPr>
        <w:t>студентов</w:t>
      </w:r>
      <w:r w:rsidR="00321FDE" w:rsidRPr="0050100C">
        <w:rPr>
          <w:rFonts w:ascii="Times New Roman" w:hAnsi="Times New Roman" w:cs="Times New Roman"/>
          <w:color w:val="000000"/>
          <w:sz w:val="24"/>
          <w:szCs w:val="24"/>
        </w:rPr>
        <w:t xml:space="preserve"> (по мере необходимости).</w:t>
      </w:r>
    </w:p>
    <w:p w:rsidR="00321FDE" w:rsidRPr="0050100C" w:rsidRDefault="006F73B9" w:rsidP="0050100C">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lang w:val="kk-KZ"/>
        </w:rPr>
        <w:t>6</w:t>
      </w:r>
      <w:r w:rsidR="00454F68" w:rsidRPr="0050100C">
        <w:rPr>
          <w:rFonts w:ascii="Times New Roman" w:hAnsi="Times New Roman" w:cs="Times New Roman"/>
          <w:color w:val="000000"/>
          <w:sz w:val="24"/>
          <w:szCs w:val="24"/>
        </w:rPr>
        <w:t xml:space="preserve">.3 </w:t>
      </w:r>
      <w:r w:rsidR="00321FDE" w:rsidRPr="0050100C">
        <w:rPr>
          <w:rFonts w:ascii="Times New Roman" w:hAnsi="Times New Roman" w:cs="Times New Roman"/>
          <w:color w:val="000000"/>
          <w:sz w:val="24"/>
          <w:szCs w:val="24"/>
        </w:rPr>
        <w:t>По запросу Заказчика предоставлять в течении 3 (трех) рабочих дней копии запрашиваемых документов</w:t>
      </w:r>
    </w:p>
    <w:p w:rsidR="00321FDE" w:rsidRPr="0050100C" w:rsidRDefault="006F73B9" w:rsidP="0050100C">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0100C">
        <w:rPr>
          <w:rFonts w:ascii="Times New Roman" w:hAnsi="Times New Roman" w:cs="Times New Roman"/>
          <w:color w:val="000000"/>
          <w:sz w:val="24"/>
          <w:szCs w:val="24"/>
          <w:lang w:val="kk-KZ"/>
        </w:rPr>
        <w:t>6</w:t>
      </w:r>
      <w:r w:rsidR="00454F68" w:rsidRPr="0050100C">
        <w:rPr>
          <w:rFonts w:ascii="Times New Roman" w:hAnsi="Times New Roman" w:cs="Times New Roman"/>
          <w:color w:val="000000"/>
          <w:sz w:val="24"/>
          <w:szCs w:val="24"/>
        </w:rPr>
        <w:t xml:space="preserve">.4 </w:t>
      </w:r>
      <w:r w:rsidR="00321FDE" w:rsidRPr="0050100C">
        <w:rPr>
          <w:rFonts w:ascii="Times New Roman" w:hAnsi="Times New Roman" w:cs="Times New Roman"/>
          <w:color w:val="000000"/>
          <w:sz w:val="24"/>
          <w:szCs w:val="24"/>
        </w:rPr>
        <w:t>Привлечь для оказания услуг следующих квалифицированных специалистов, имеющих личную медицинскую книжку:</w:t>
      </w:r>
    </w:p>
    <w:p w:rsidR="00321FDE" w:rsidRPr="0050100C" w:rsidRDefault="00321FDE" w:rsidP="0050100C">
      <w:pPr>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sz w:val="24"/>
          <w:szCs w:val="24"/>
          <w:lang w:val="kk-KZ"/>
        </w:rPr>
      </w:pPr>
      <w:r w:rsidRPr="0050100C">
        <w:rPr>
          <w:rFonts w:ascii="Times New Roman" w:hAnsi="Times New Roman" w:cs="Times New Roman"/>
          <w:sz w:val="24"/>
          <w:szCs w:val="24"/>
        </w:rPr>
        <w:t xml:space="preserve">- </w:t>
      </w:r>
      <w:r w:rsidR="00D07C94" w:rsidRPr="0050100C">
        <w:rPr>
          <w:rFonts w:ascii="Times New Roman" w:hAnsi="Times New Roman" w:cs="Times New Roman"/>
          <w:sz w:val="24"/>
          <w:szCs w:val="24"/>
        </w:rPr>
        <w:t>педагог</w:t>
      </w:r>
      <w:r w:rsidR="005D681F" w:rsidRPr="0050100C">
        <w:rPr>
          <w:rFonts w:ascii="Times New Roman" w:hAnsi="Times New Roman" w:cs="Times New Roman"/>
          <w:sz w:val="24"/>
          <w:szCs w:val="24"/>
        </w:rPr>
        <w:t>а</w:t>
      </w:r>
      <w:r w:rsidRPr="0050100C">
        <w:rPr>
          <w:rFonts w:ascii="Times New Roman" w:hAnsi="Times New Roman" w:cs="Times New Roman"/>
          <w:sz w:val="24"/>
          <w:szCs w:val="24"/>
        </w:rPr>
        <w:t xml:space="preserve"> с высшим</w:t>
      </w:r>
      <w:r w:rsidR="00D07C94" w:rsidRPr="0050100C">
        <w:rPr>
          <w:rFonts w:ascii="Times New Roman" w:hAnsi="Times New Roman" w:cs="Times New Roman"/>
          <w:sz w:val="24"/>
          <w:szCs w:val="24"/>
        </w:rPr>
        <w:t xml:space="preserve"> </w:t>
      </w:r>
      <w:r w:rsidRPr="0050100C">
        <w:rPr>
          <w:rFonts w:ascii="Times New Roman" w:hAnsi="Times New Roman" w:cs="Times New Roman"/>
          <w:sz w:val="24"/>
          <w:szCs w:val="24"/>
        </w:rPr>
        <w:t>педагогическим образованием, стаж работы в организациях образования не менее 2-х лет</w:t>
      </w:r>
      <w:r w:rsidR="00DF0E39" w:rsidRPr="0050100C">
        <w:rPr>
          <w:rFonts w:ascii="Times New Roman" w:hAnsi="Times New Roman" w:cs="Times New Roman"/>
          <w:sz w:val="24"/>
          <w:szCs w:val="24"/>
          <w:lang w:val="kk-KZ"/>
        </w:rPr>
        <w:t>;</w:t>
      </w:r>
    </w:p>
    <w:p w:rsidR="00321FDE" w:rsidRPr="0050100C" w:rsidRDefault="00321FDE" w:rsidP="0050100C">
      <w:pPr>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преподавател</w:t>
      </w:r>
      <w:r w:rsidR="005D681F" w:rsidRPr="0050100C">
        <w:rPr>
          <w:rFonts w:ascii="Times New Roman" w:hAnsi="Times New Roman" w:cs="Times New Roman"/>
          <w:sz w:val="24"/>
          <w:szCs w:val="24"/>
        </w:rPr>
        <w:t>я</w:t>
      </w:r>
      <w:r w:rsidRPr="0050100C">
        <w:rPr>
          <w:rFonts w:ascii="Times New Roman" w:hAnsi="Times New Roman" w:cs="Times New Roman"/>
          <w:sz w:val="24"/>
          <w:szCs w:val="24"/>
        </w:rPr>
        <w:t xml:space="preserve"> по физической культуре с высшим педагогическим образованием</w:t>
      </w:r>
      <w:r w:rsidR="00D07C94" w:rsidRPr="0050100C">
        <w:rPr>
          <w:rFonts w:ascii="Times New Roman" w:hAnsi="Times New Roman" w:cs="Times New Roman"/>
          <w:sz w:val="24"/>
          <w:szCs w:val="24"/>
        </w:rPr>
        <w:t>,</w:t>
      </w:r>
      <w:r w:rsidRPr="0050100C">
        <w:rPr>
          <w:rFonts w:ascii="Times New Roman" w:hAnsi="Times New Roman" w:cs="Times New Roman"/>
          <w:sz w:val="24"/>
          <w:szCs w:val="24"/>
        </w:rPr>
        <w:t xml:space="preserve"> стаж работы не менее 3-х лет;</w:t>
      </w:r>
    </w:p>
    <w:p w:rsidR="00321FDE" w:rsidRPr="0050100C" w:rsidRDefault="00321FDE" w:rsidP="0050100C">
      <w:pPr>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sz w:val="24"/>
          <w:szCs w:val="24"/>
          <w:lang w:val="kk-KZ"/>
        </w:rPr>
      </w:pPr>
      <w:r w:rsidRPr="0050100C">
        <w:rPr>
          <w:rFonts w:ascii="Times New Roman" w:hAnsi="Times New Roman" w:cs="Times New Roman"/>
          <w:sz w:val="24"/>
          <w:szCs w:val="24"/>
        </w:rPr>
        <w:t>- медицинск</w:t>
      </w:r>
      <w:r w:rsidR="00D07C94" w:rsidRPr="0050100C">
        <w:rPr>
          <w:rFonts w:ascii="Times New Roman" w:hAnsi="Times New Roman" w:cs="Times New Roman"/>
          <w:sz w:val="24"/>
          <w:szCs w:val="24"/>
        </w:rPr>
        <w:t>ого</w:t>
      </w:r>
      <w:r w:rsidRPr="0050100C">
        <w:rPr>
          <w:rFonts w:ascii="Times New Roman" w:hAnsi="Times New Roman" w:cs="Times New Roman"/>
          <w:sz w:val="24"/>
          <w:szCs w:val="24"/>
        </w:rPr>
        <w:t xml:space="preserve"> работник</w:t>
      </w:r>
      <w:r w:rsidR="00D07C94" w:rsidRPr="0050100C">
        <w:rPr>
          <w:rFonts w:ascii="Times New Roman" w:hAnsi="Times New Roman" w:cs="Times New Roman"/>
          <w:sz w:val="24"/>
          <w:szCs w:val="24"/>
        </w:rPr>
        <w:t>а</w:t>
      </w:r>
      <w:r w:rsidRPr="0050100C">
        <w:rPr>
          <w:rFonts w:ascii="Times New Roman" w:hAnsi="Times New Roman" w:cs="Times New Roman"/>
          <w:sz w:val="24"/>
          <w:szCs w:val="24"/>
        </w:rPr>
        <w:t xml:space="preserve"> (медсестр</w:t>
      </w:r>
      <w:r w:rsidR="00D07C94" w:rsidRPr="0050100C">
        <w:rPr>
          <w:rFonts w:ascii="Times New Roman" w:hAnsi="Times New Roman" w:cs="Times New Roman"/>
          <w:sz w:val="24"/>
          <w:szCs w:val="24"/>
        </w:rPr>
        <w:t>у</w:t>
      </w:r>
      <w:r w:rsidRPr="0050100C">
        <w:rPr>
          <w:rFonts w:ascii="Times New Roman" w:hAnsi="Times New Roman" w:cs="Times New Roman"/>
          <w:sz w:val="24"/>
          <w:szCs w:val="24"/>
        </w:rPr>
        <w:t>) со среднеспециальным медицинским образованием, стаж работы в организациях образования или детских лечебных учреждениях не менее 5-ти лет</w:t>
      </w:r>
      <w:r w:rsidR="00DF0E39" w:rsidRPr="0050100C">
        <w:rPr>
          <w:rFonts w:ascii="Times New Roman" w:hAnsi="Times New Roman" w:cs="Times New Roman"/>
          <w:sz w:val="24"/>
          <w:szCs w:val="24"/>
          <w:lang w:val="kk-KZ"/>
        </w:rPr>
        <w:t>;</w:t>
      </w:r>
    </w:p>
    <w:p w:rsidR="00321FDE" w:rsidRPr="0050100C" w:rsidRDefault="00321FDE" w:rsidP="0050100C">
      <w:pPr>
        <w:tabs>
          <w:tab w:val="left" w:pos="3480"/>
        </w:tabs>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повар</w:t>
      </w:r>
      <w:r w:rsidR="005D681F" w:rsidRPr="0050100C">
        <w:rPr>
          <w:rFonts w:ascii="Times New Roman" w:hAnsi="Times New Roman" w:cs="Times New Roman"/>
          <w:sz w:val="24"/>
          <w:szCs w:val="24"/>
        </w:rPr>
        <w:t>а</w:t>
      </w:r>
      <w:r w:rsidR="00CC2438" w:rsidRPr="0050100C">
        <w:rPr>
          <w:rFonts w:ascii="Times New Roman" w:hAnsi="Times New Roman" w:cs="Times New Roman"/>
          <w:sz w:val="24"/>
          <w:szCs w:val="24"/>
        </w:rPr>
        <w:t>.</w:t>
      </w:r>
      <w:r w:rsidRPr="0050100C">
        <w:rPr>
          <w:rFonts w:ascii="Times New Roman" w:hAnsi="Times New Roman" w:cs="Times New Roman"/>
          <w:sz w:val="24"/>
          <w:szCs w:val="24"/>
        </w:rPr>
        <w:tab/>
      </w:r>
    </w:p>
    <w:p w:rsidR="00CC2438" w:rsidRPr="0050100C" w:rsidRDefault="00CC2438" w:rsidP="0050100C">
      <w:pPr>
        <w:spacing w:after="0" w:line="240" w:lineRule="auto"/>
        <w:ind w:firstLine="567"/>
        <w:jc w:val="both"/>
        <w:rPr>
          <w:rFonts w:ascii="Times New Roman" w:hAnsi="Times New Roman" w:cs="Times New Roman"/>
          <w:sz w:val="24"/>
          <w:szCs w:val="24"/>
        </w:rPr>
      </w:pPr>
    </w:p>
    <w:p w:rsidR="00321FDE" w:rsidRPr="0050100C" w:rsidRDefault="00321FDE"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 xml:space="preserve">В стоимость </w:t>
      </w:r>
      <w:r w:rsidR="00570436" w:rsidRPr="0050100C">
        <w:rPr>
          <w:rFonts w:ascii="Times New Roman" w:hAnsi="Times New Roman" w:cs="Times New Roman"/>
          <w:sz w:val="24"/>
          <w:szCs w:val="24"/>
        </w:rPr>
        <w:t>Курса «Школа молодых лидеров»</w:t>
      </w:r>
      <w:r w:rsidRPr="0050100C">
        <w:rPr>
          <w:rFonts w:ascii="Times New Roman" w:hAnsi="Times New Roman" w:cs="Times New Roman"/>
          <w:sz w:val="24"/>
          <w:szCs w:val="24"/>
        </w:rPr>
        <w:t xml:space="preserve"> </w:t>
      </w:r>
      <w:r w:rsidR="00CC2438" w:rsidRPr="0050100C">
        <w:rPr>
          <w:rFonts w:ascii="Times New Roman" w:hAnsi="Times New Roman" w:cs="Times New Roman"/>
          <w:sz w:val="24"/>
          <w:szCs w:val="24"/>
        </w:rPr>
        <w:t>должны входить</w:t>
      </w:r>
      <w:r w:rsidRPr="0050100C">
        <w:rPr>
          <w:rFonts w:ascii="Times New Roman" w:hAnsi="Times New Roman" w:cs="Times New Roman"/>
          <w:sz w:val="24"/>
          <w:szCs w:val="24"/>
        </w:rPr>
        <w:t xml:space="preserve"> все требования, указанные </w:t>
      </w:r>
      <w:r w:rsidR="00CC2438" w:rsidRPr="0050100C">
        <w:rPr>
          <w:rFonts w:ascii="Times New Roman" w:hAnsi="Times New Roman" w:cs="Times New Roman"/>
          <w:sz w:val="24"/>
          <w:szCs w:val="24"/>
        </w:rPr>
        <w:t xml:space="preserve">в </w:t>
      </w:r>
      <w:r w:rsidRPr="0050100C">
        <w:rPr>
          <w:rFonts w:ascii="Times New Roman" w:hAnsi="Times New Roman" w:cs="Times New Roman"/>
          <w:sz w:val="24"/>
          <w:szCs w:val="24"/>
        </w:rPr>
        <w:t>технической спецификаци</w:t>
      </w:r>
      <w:r w:rsidR="00D07C94" w:rsidRPr="0050100C">
        <w:rPr>
          <w:rFonts w:ascii="Times New Roman" w:hAnsi="Times New Roman" w:cs="Times New Roman"/>
          <w:sz w:val="24"/>
          <w:szCs w:val="24"/>
        </w:rPr>
        <w:t>и</w:t>
      </w:r>
      <w:r w:rsidRPr="0050100C">
        <w:rPr>
          <w:rFonts w:ascii="Times New Roman" w:hAnsi="Times New Roman" w:cs="Times New Roman"/>
          <w:sz w:val="24"/>
          <w:szCs w:val="24"/>
        </w:rPr>
        <w:t xml:space="preserve">, в том числе проживание, питание, педагогическое обслуживание, организация </w:t>
      </w:r>
      <w:r w:rsidR="00570436" w:rsidRPr="0050100C">
        <w:rPr>
          <w:rFonts w:ascii="Times New Roman" w:hAnsi="Times New Roman" w:cs="Times New Roman"/>
          <w:sz w:val="24"/>
          <w:szCs w:val="24"/>
        </w:rPr>
        <w:t>историко-краеведческих</w:t>
      </w:r>
      <w:r w:rsidRPr="0050100C">
        <w:rPr>
          <w:rFonts w:ascii="Times New Roman" w:hAnsi="Times New Roman" w:cs="Times New Roman"/>
          <w:sz w:val="24"/>
          <w:szCs w:val="24"/>
        </w:rPr>
        <w:t xml:space="preserve"> экскурсий, проживание и питание наблюдателя </w:t>
      </w:r>
      <w:r w:rsidR="00CC2438" w:rsidRPr="0050100C">
        <w:rPr>
          <w:rFonts w:ascii="Times New Roman" w:hAnsi="Times New Roman" w:cs="Times New Roman"/>
          <w:sz w:val="24"/>
          <w:szCs w:val="24"/>
        </w:rPr>
        <w:t>представителя Заказчика</w:t>
      </w:r>
      <w:r w:rsidR="005D681F" w:rsidRPr="0050100C">
        <w:rPr>
          <w:rFonts w:ascii="Times New Roman" w:hAnsi="Times New Roman" w:cs="Times New Roman"/>
          <w:sz w:val="24"/>
          <w:szCs w:val="24"/>
        </w:rPr>
        <w:t xml:space="preserve"> за счёт средств Поставщика (Исполнителя)</w:t>
      </w:r>
      <w:r w:rsidR="00CC2438" w:rsidRPr="0050100C">
        <w:rPr>
          <w:rFonts w:ascii="Times New Roman" w:hAnsi="Times New Roman" w:cs="Times New Roman"/>
          <w:sz w:val="24"/>
          <w:szCs w:val="24"/>
        </w:rPr>
        <w:t>.</w:t>
      </w:r>
      <w:r w:rsidR="005D681F" w:rsidRPr="0050100C">
        <w:rPr>
          <w:rFonts w:ascii="Times New Roman" w:hAnsi="Times New Roman" w:cs="Times New Roman"/>
          <w:sz w:val="24"/>
          <w:szCs w:val="24"/>
        </w:rPr>
        <w:t xml:space="preserve"> Исполнитель (Поставщик) предварительно уведомляет Заказчика о дате заезда студентов, </w:t>
      </w:r>
      <w:r w:rsidR="0050100C" w:rsidRPr="0050100C">
        <w:rPr>
          <w:rFonts w:ascii="Times New Roman" w:hAnsi="Times New Roman" w:cs="Times New Roman"/>
          <w:sz w:val="24"/>
          <w:szCs w:val="24"/>
        </w:rPr>
        <w:t>в день заезда забирает студентов и самостоятельно доставляет их на место прохождения летнего курса</w:t>
      </w:r>
      <w:r w:rsidR="0050100C">
        <w:rPr>
          <w:rFonts w:ascii="Times New Roman" w:hAnsi="Times New Roman" w:cs="Times New Roman"/>
          <w:sz w:val="24"/>
          <w:szCs w:val="24"/>
        </w:rPr>
        <w:t xml:space="preserve"> от здания колледжа</w:t>
      </w:r>
      <w:r w:rsidR="0050100C" w:rsidRPr="0050100C">
        <w:rPr>
          <w:rFonts w:ascii="Times New Roman" w:hAnsi="Times New Roman" w:cs="Times New Roman"/>
          <w:sz w:val="24"/>
          <w:szCs w:val="24"/>
        </w:rPr>
        <w:t>.</w:t>
      </w:r>
    </w:p>
    <w:p w:rsidR="00E817D0" w:rsidRPr="0050100C" w:rsidRDefault="00321FDE"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Исполнитель должен предоставить документы, являющиеся подтверждением соответствия требованиям настоящей Технической спецификации.</w:t>
      </w:r>
      <w:bookmarkEnd w:id="0"/>
      <w:bookmarkEnd w:id="1"/>
    </w:p>
    <w:p w:rsidR="005D681F" w:rsidRPr="0050100C" w:rsidRDefault="005D681F" w:rsidP="0050100C">
      <w:pPr>
        <w:spacing w:after="0" w:line="240" w:lineRule="auto"/>
        <w:ind w:firstLine="567"/>
        <w:jc w:val="both"/>
        <w:rPr>
          <w:rFonts w:ascii="Times New Roman" w:hAnsi="Times New Roman" w:cs="Times New Roman"/>
          <w:sz w:val="24"/>
          <w:szCs w:val="24"/>
        </w:rPr>
      </w:pPr>
      <w:r w:rsidRPr="0050100C">
        <w:rPr>
          <w:rFonts w:ascii="Times New Roman" w:hAnsi="Times New Roman" w:cs="Times New Roman"/>
          <w:sz w:val="24"/>
          <w:szCs w:val="24"/>
        </w:rPr>
        <w:t>Срок выполнения услуги с 1 по 31 июля 2024 года.</w:t>
      </w:r>
    </w:p>
    <w:p w:rsidR="00673195" w:rsidRPr="0050100C" w:rsidRDefault="00673195" w:rsidP="0050100C">
      <w:pPr>
        <w:spacing w:after="0" w:line="240" w:lineRule="auto"/>
        <w:ind w:firstLine="567"/>
        <w:jc w:val="both"/>
        <w:rPr>
          <w:rFonts w:ascii="Times New Roman" w:hAnsi="Times New Roman" w:cs="Times New Roman"/>
          <w:b/>
          <w:sz w:val="24"/>
          <w:szCs w:val="24"/>
          <w:lang w:val="kk-KZ"/>
        </w:rPr>
      </w:pPr>
    </w:p>
    <w:p w:rsidR="00673195" w:rsidRPr="0050100C" w:rsidRDefault="00673195" w:rsidP="0050100C">
      <w:pPr>
        <w:spacing w:after="0" w:line="240" w:lineRule="auto"/>
        <w:ind w:firstLine="567"/>
        <w:jc w:val="both"/>
        <w:rPr>
          <w:rFonts w:ascii="Times New Roman" w:hAnsi="Times New Roman" w:cs="Times New Roman"/>
          <w:b/>
          <w:sz w:val="24"/>
          <w:szCs w:val="24"/>
          <w:lang w:val="kk-KZ"/>
        </w:rPr>
      </w:pPr>
    </w:p>
    <w:p w:rsidR="00CC2438" w:rsidRPr="0050100C" w:rsidRDefault="00CC2438" w:rsidP="0050100C">
      <w:pPr>
        <w:spacing w:after="0" w:line="240" w:lineRule="auto"/>
        <w:ind w:firstLine="567"/>
        <w:jc w:val="both"/>
        <w:rPr>
          <w:rFonts w:ascii="Times New Roman" w:hAnsi="Times New Roman" w:cs="Times New Roman"/>
          <w:b/>
          <w:sz w:val="24"/>
          <w:szCs w:val="24"/>
          <w:lang w:val="kk-KZ"/>
        </w:rPr>
      </w:pPr>
    </w:p>
    <w:p w:rsidR="00CC2438" w:rsidRPr="0050100C" w:rsidRDefault="00CC2438" w:rsidP="0050100C">
      <w:pPr>
        <w:spacing w:after="0" w:line="240" w:lineRule="auto"/>
        <w:ind w:firstLine="567"/>
        <w:jc w:val="both"/>
        <w:rPr>
          <w:rFonts w:ascii="Times New Roman" w:hAnsi="Times New Roman" w:cs="Times New Roman"/>
          <w:b/>
          <w:sz w:val="24"/>
          <w:szCs w:val="24"/>
          <w:lang w:val="kk-KZ"/>
        </w:rPr>
      </w:pPr>
    </w:p>
    <w:p w:rsidR="00CC2438" w:rsidRPr="0050100C" w:rsidRDefault="00CC2438" w:rsidP="0050100C">
      <w:pPr>
        <w:spacing w:after="0" w:line="240" w:lineRule="auto"/>
        <w:ind w:firstLine="567"/>
        <w:jc w:val="both"/>
        <w:rPr>
          <w:rFonts w:ascii="Times New Roman" w:hAnsi="Times New Roman" w:cs="Times New Roman"/>
          <w:b/>
          <w:sz w:val="24"/>
          <w:szCs w:val="24"/>
          <w:lang w:val="kk-KZ"/>
        </w:rPr>
      </w:pPr>
    </w:p>
    <w:p w:rsidR="00895926" w:rsidRPr="0050100C" w:rsidRDefault="0050100C" w:rsidP="0050100C">
      <w:pPr>
        <w:shd w:val="clear" w:color="auto" w:fill="FFFFFF"/>
        <w:spacing w:after="0" w:line="240" w:lineRule="auto"/>
        <w:ind w:firstLine="567"/>
        <w:rPr>
          <w:rFonts w:ascii="Times New Roman" w:eastAsia="Times New Roman" w:hAnsi="Times New Roman" w:cs="Times New Roman"/>
          <w:color w:val="7F8188"/>
          <w:sz w:val="24"/>
          <w:szCs w:val="24"/>
          <w:lang w:eastAsia="ru-RU"/>
        </w:rPr>
      </w:pPr>
      <w:r>
        <w:rPr>
          <w:rFonts w:ascii="Times New Roman" w:eastAsia="Times New Roman" w:hAnsi="Times New Roman" w:cs="Times New Roman"/>
          <w:noProof/>
          <w:color w:val="7F8188"/>
          <w:sz w:val="24"/>
          <w:szCs w:val="24"/>
          <w:lang w:eastAsia="ru-RU"/>
        </w:rPr>
        <mc:AlternateContent>
          <mc:Choice Requires="wps">
            <w:drawing>
              <wp:inline distT="0" distB="0" distL="0" distR="0">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Bl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E+gZb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Pr>
          <w:rFonts w:ascii="Times New Roman" w:eastAsia="Times New Roman" w:hAnsi="Times New Roman" w:cs="Times New Roman"/>
          <w:noProof/>
          <w:color w:val="7F8188"/>
          <w:sz w:val="24"/>
          <w:szCs w:val="24"/>
          <w:lang w:eastAsia="ru-RU"/>
        </w:rPr>
        <mc:AlternateContent>
          <mc:Choice Requires="wps">
            <w:drawing>
              <wp:inline distT="0" distB="0" distL="0" distR="0">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Qm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wS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j/UJr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Pr>
          <w:rFonts w:ascii="Times New Roman" w:eastAsia="Times New Roman" w:hAnsi="Times New Roman" w:cs="Times New Roman"/>
          <w:noProof/>
          <w:color w:val="7F8188"/>
          <w:sz w:val="24"/>
          <w:szCs w:val="24"/>
          <w:lang w:eastAsia="ru-RU"/>
        </w:rPr>
        <mc:AlternateContent>
          <mc:Choice Requires="wps">
            <w:drawing>
              <wp:inline distT="0" distB="0" distL="0" distR="0">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S3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aNr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gr0t7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Pr>
          <w:rFonts w:ascii="Times New Roman" w:eastAsia="Times New Roman" w:hAnsi="Times New Roman" w:cs="Times New Roman"/>
          <w:noProof/>
          <w:color w:val="7F8188"/>
          <w:sz w:val="24"/>
          <w:szCs w:val="24"/>
          <w:lang w:eastAsia="ru-RU"/>
        </w:rPr>
        <mc:AlternateContent>
          <mc:Choice Requires="wps">
            <w:drawing>
              <wp:inline distT="0" distB="0" distL="0" distR="0">
                <wp:extent cx="304800" cy="304800"/>
                <wp:effectExtent l="0" t="0" r="0" b="0"/>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Pd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ekk92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50100C" w:rsidRPr="0050100C" w:rsidRDefault="0050100C" w:rsidP="0050100C">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50100C">
        <w:rPr>
          <w:rFonts w:ascii="Times New Roman" w:eastAsia="Times New Roman" w:hAnsi="Times New Roman" w:cs="Times New Roman"/>
          <w:b/>
          <w:sz w:val="24"/>
          <w:szCs w:val="24"/>
          <w:lang w:eastAsia="ru-RU"/>
        </w:rPr>
        <w:t>ТЕХНИКАЛЫҚ СИПАТТАМА</w:t>
      </w:r>
    </w:p>
    <w:p w:rsidR="0050100C" w:rsidRPr="0050100C" w:rsidRDefault="0050100C" w:rsidP="0050100C">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50100C">
        <w:rPr>
          <w:rFonts w:ascii="Times New Roman" w:eastAsia="Times New Roman" w:hAnsi="Times New Roman" w:cs="Times New Roman"/>
          <w:b/>
          <w:sz w:val="24"/>
          <w:szCs w:val="24"/>
          <w:lang w:eastAsia="ru-RU"/>
        </w:rPr>
        <w:t>конференциялар/семинарлар/форумдар/конкурстар / корпоративтік / спорттық / мәдени / мерекелік және ұқсас іс-шараларды ұйымдастыру / өткізу бойынша сатып алынатын қызметтерге</w:t>
      </w:r>
    </w:p>
    <w:p w:rsidR="0050100C" w:rsidRPr="0050100C" w:rsidRDefault="0050100C" w:rsidP="0050100C">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50100C">
        <w:rPr>
          <w:rFonts w:ascii="Times New Roman" w:eastAsia="Times New Roman" w:hAnsi="Times New Roman" w:cs="Times New Roman"/>
          <w:b/>
          <w:sz w:val="24"/>
          <w:szCs w:val="24"/>
          <w:lang w:eastAsia="ru-RU"/>
        </w:rPr>
        <w:t>(КТРУ 823011.000.000000)</w:t>
      </w:r>
    </w:p>
    <w:p w:rsidR="0050100C" w:rsidRPr="0050100C" w:rsidRDefault="0050100C" w:rsidP="0050100C">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50100C">
        <w:rPr>
          <w:rFonts w:ascii="Times New Roman" w:eastAsia="Times New Roman" w:hAnsi="Times New Roman" w:cs="Times New Roman"/>
          <w:b/>
          <w:sz w:val="24"/>
          <w:szCs w:val="24"/>
          <w:lang w:eastAsia="ru-RU"/>
        </w:rPr>
        <w:t>Тапсырыс берушінің техникалық ерекшелігіне сәйкес колледж студенттері үшін жазғы курсты ұйымдастыру, өткізу жөніндегі қызметтер</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Орындаушы 2024 жылғы шілдеде Шығыс Қазақстан облысының аумағында орналасқан объектіде "Шығыс Қазақстан көпсалалы колледжі" КМҚК кемінде 5 (бес) студенті үшін ұзақтығы кемінде 8 күн "жас көшбасшылардың жазғы мектебі" курсын ұйымдастыруды қамтамасыз етуге тиіс және мынадай шарттарға сәйкес келуге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1. Жалпы шарттар</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1.1 нысан делдалдық қызмет көрсетусіз Орындаушының меншігінде болуы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2. Ғимаратқа және оған іргелес аумаққа қойылатын талаптар</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2.1 оқу-өндірістік базадағы периметрді, жекелеген учаскелерді қоршау, жарықтандыру және аумақтың қауіпсіздігі</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lastRenderedPageBreak/>
        <w:t xml:space="preserve">2.1.1 қоршау адамдардың (жануарлардың) кездейсоқ өтуін, көліктің кіруін болдырмауы немесе бөгде адамдардың негізгі кіреберісті (қақпалар, қақпалар және басқа да ресми өткелдер) айналып өтіп, объектінің қорғалатын аумағына кіруін қиындатуы тиіс. Қоршауда саңылаулар, сынықтар және басқа зақымдар, сондай-ақ құлыпталмайтын есіктер, қақпалар мен қақпалар болмауы керек.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2.1.2 объектінің аумағында бейнебақылау камералары жұмыс істеуі тиіс, тәуліктің қараңғы уақытында жарықтандыру қамтамасыз етіледі.</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2.2 есік құрылымдары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2.2.1 кіреберіс есіктер жарамды, есік жақтауына жақсы орнатылған және объектінің үй-жайларын сенімді қорғауды қамтамасыз етуі керек.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Сыртқы есіктер мүмкіндігінше сыртқа ашылуы керек.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Есіктер бір есік жапырағының үстіңгі және астыңғы жағына Орнатылатын екі бекіткіш ысырмамен (шпингалетпен) жабдықталуы тиіс.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2.2.2 объектідегі орталық және қосалқы кіреберістердің есіктері (тамбурлары), олардың жанында күзет бекеттері болмаған кезде қосымша құлыпталатын есікпен жабдықталуы тиіс.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2.3 терезе құрылымдары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2.3.1 объектінің барлық үй-жайларындағы терезе конструкциялары (терезелер, терезелер, фрамугалар) шынылануы, москит торлары, сенімді және жарамды құлыптау құрылғылары болуы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2.4 басқа технологиялық арналар</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Құрылымы мен беріктігі бойынша шатыр және жертөле есіктерінің (тиеу-түсіру люктерінің) есіктері мен қораптары сыртқы кіреберіс есіктерге ұқсас болуы, құлыптарға жабылуы және объект әкімшілігі айқындаған лауазымды тұлғалармен мөрленуі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w:t>
      </w:r>
      <w:r w:rsidRPr="0050100C">
        <w:rPr>
          <w:rFonts w:ascii="Times New Roman" w:eastAsia="Times New Roman" w:hAnsi="Times New Roman" w:cs="Times New Roman"/>
          <w:sz w:val="24"/>
          <w:szCs w:val="24"/>
          <w:lang w:eastAsia="ru-RU"/>
        </w:rPr>
        <w:tab/>
        <w:t>Инфрақұрылым және жабдық</w:t>
      </w:r>
    </w:p>
    <w:p w:rsidR="00895926"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3.1 база корпусында қыздар мен ұлдарға арналған жатын бөлмелері бөлек болуы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3.2 жатын бөлмелер санитарлық-эпидемиологиялық нормаларға сәйкес бір деңгейлі кереуеттермен, тумбочкалармен, кілемшелермен, шкафтармен жабдықталуы керек.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3.3 оны ауыстыруды қамтамасыз ету үшін төсек-орынның кемінде 3 жиынтығының болуы.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3.4 жабдықталған медициналық блоктың болуы, білікті медициналық персоналды қамтамасыз ету.</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3.5 Корпус қол жуғыштармен, душтармен және дәретханалармен қамтамасыз етілуі керек.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3.6 асханалар асхана жиһаздарымен (үстелдер, орындықтар, орындықтар және басқа жиһаздармен) жабдықталуы керек.</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3.7 спорт алаңдарының болуы: футбол алаңы, волейбол алаңы, теннис үстелі, беседкалар және т. б.</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3.8 студенттердің дене тәрбиесі жөніндегі іс-шараларды ұйымдастыру және өткізу үшін қажетті мүкәммал мен жабдықтың болуы.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3.9 қолайсыз ауа-райы жағдайында жалпы мерекелер мен ойын-сауық бағдарламаларын өткізуге арналған үй-жайдың болуы.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3.10 ауысымдардың ашылу және жабылу рәсімін, туға арналған діңгегі бар мерекелік іс-шараларды өткізуге арналған орынның болуы.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3.11 іс-шараларды өткізуге арналған стационарлық дыбыстық (акустикалық жүйе, микшерлік пульт, радио микрофондар), Жарық (стробоскоп, Жарық лазерлері) жабдығы бар би көше алаңының болуы.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3.12 үйірмелер өткізуге, студенттердің шығармашылық қабілеттерін дамытуға арналған үй-жайлардың болуы.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3.13 өлшемі 3*2м кем емес, пикселдер арасындағы қадамы 2,5 кем емес LED экраны бар акт залының болуы.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3.14 объектінің аумағын қоршаудан 50 метрден аспайтын қашықтықта су айдынының (өзен, көл, бұлақ және т.б.) болуы.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3.15 тәулік бойы кезекші автокөліктің болуы.</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4.</w:t>
      </w:r>
      <w:r w:rsidRPr="0050100C">
        <w:rPr>
          <w:rFonts w:ascii="Times New Roman" w:eastAsia="Times New Roman" w:hAnsi="Times New Roman" w:cs="Times New Roman"/>
          <w:sz w:val="24"/>
          <w:szCs w:val="24"/>
          <w:lang w:eastAsia="ru-RU"/>
        </w:rPr>
        <w:tab/>
        <w:t>Тамақтануды ұйымдастыру</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4.1.ҚР Денсаулық сақтау министрінің 03.04.2018 жылғы № 146 "балалардың сауықтыру және санаторий объектілеріне қойылатын санитариялық-эпидемиологиялық талаптар "санитариялық қағидаларын бекіту туралы" бұйрығымен бекітілген санитариялық қағидалардың талаптарына сәйкес білікті мамандардың студенттерді сапалы, толыққанды тегін 5-реттік тамақпен қамтамасыз етуі медициналық қызметкердің бақылауымен ұйымдастырылуы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lastRenderedPageBreak/>
        <w:t xml:space="preserve">4.2 мәзір тамақтану кестесіне сәйкес тағамның калориясын ескере отырып есептелуі керек. Міндетті-жаңа піскен жемістер, витаминді-жеміс шырындары, сусындар, ауыз су.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4.3 асхана Санитариялық қағидалардың талаптарына сәйкес жуу және дезинфекциялау қағидаларын сақтау мақсатында, сондай-ақ оны тарату желісінің жанында сақтауға арналған шкафтармен бір отыратын орынға кемінде екі жиынтық есебінен асхана ыдыстарының (шыны, фарфор) және аспаптардың жеткілікті мөлшерімен қамтамасыз етілуі тиіс.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4.4 тез бұзылатын тамақ өнімдерін сақтау шарттары мен өткізу мерзімдері санитарлық ережелер мен нормалардың талаптарына сәйкес орындалуы тиіс.</w:t>
      </w:r>
    </w:p>
    <w:p w:rsidR="006F6A7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4.5 ас блогына түсетін өнімдердің тиісті сапасын, өнімдерді сақтау шарттарын және олардың жарамдылық мерзімдерін сақтауды қамтамасыз ету керек.</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4.6 ас блогының қызметкерлері жеке гигиена ережелерін сақтауы, жеке медициналық кітапшалары болуы тиіс.</w:t>
      </w:r>
      <w:r w:rsidRPr="0050100C">
        <w:rPr>
          <w:rFonts w:ascii="Times New Roman" w:eastAsia="Times New Roman" w:hAnsi="Times New Roman" w:cs="Times New Roman"/>
          <w:sz w:val="24"/>
          <w:szCs w:val="24"/>
          <w:lang w:eastAsia="ru-RU"/>
        </w:rPr>
        <w:tab/>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5.</w:t>
      </w:r>
      <w:r w:rsidRPr="0050100C">
        <w:rPr>
          <w:rFonts w:ascii="Times New Roman" w:eastAsia="Times New Roman" w:hAnsi="Times New Roman" w:cs="Times New Roman"/>
          <w:sz w:val="24"/>
          <w:szCs w:val="24"/>
          <w:lang w:eastAsia="ru-RU"/>
        </w:rPr>
        <w:tab/>
        <w:t>Курсты ұйымдастыру</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5.1 тіркелген педагогтардың саны 15 студенттен аспайтын топқа 1 (бір) адам есебінен болуы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5.2 бекітілген тәлімгерлер саны 15 студенттен аспайтын топқа 2 (екі) адам есебінен болуы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5.3 курсты ұйымдастыру кезеңінде спорттық-бұқаралық іс-шаралар өткізілуі тиіс: футбол, үстел теннисі, шахмат, волейбол және басқалар. Іс-шараларды ұйымдастыру үшін кемінде 2 (екі) дене шынықтыру және спорт оқытушысы тартылуы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5.4 курсты ұйымдастырушылар педагогикалық тұжырымдама мен бағдарламаларды, жас және психологиялық ерекшеліктерін, күн тәртібін ескере отырып, бүкіл курсқа арналған жоспар-торды әзірлеуі тиіс. Бағдарламада тек дәрістер, семинарлар, конкурстар, викториналар, іскерлік ойындар ғана емес, сонымен қатар ойын-сауық және сауықтыру шаралары да болуы керек.</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5.5 дәрістер, семинарлар студенттердің көшбасшылық қасиеттерін дамытуға бағытталуы тиіс (күніне кемінде 4 сағат).</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5.6 гигиена ережелерін сақтау, салауатты өмір салты, алкоголизмнің, темекі шегудің және нашақорлықтың зияны туралы тақырыптық әңгімелер, түрлі жарақаттар кезінде алғашқы медициналық көмек көрсету, жарақаттанудың алдын алудың қарапайым ережелерін сақтау бойынша практикалық сабақтар, сондай-ақ әскери-патриоттық бағыттағы әңгімелер өткізілуі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 5.7 мәдени-бұқаралық іс - шаралар-мерекелер, викториналар, байқаулар, конкурстар, көркемөнерпаздар, КВН, дискотекалар және т. б. өткізілуі тиіс.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5.8 ауа-райы қолайлы болған жағдайда студенттердің су айдынына баруы тәулігіне екі рет су ойындары мен процедураларында кемінде бір сағат болуы керек.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 5.9 курс бағдарламасына тегін негізде тарихи-өлкетану экскурсиясын ұйымдастыру енгізілуі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 5.10 дене белсенділігі мен қозғалыс белсенділігіне байланысты курсты ұйымдастыру кезінде студенттердің барлық қызмет түрлері медицина қызметкерімен келісілуі тиіс. </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 5.11 студенттердің дене тәрбиесі бойынша іс-шаралар дене тәрбиесі бойынша оқытушының бақылауымен олардың жасына, денсаулық жағдайына, дене дамуы мен дене дайындығы деңгейіне сәйкес келуі тиіс.</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 5.12 таңертеңгі гимнастика күн сайын ашық ауада, жаңбырлы ауа – райында-жақсы желдетілетін жерлерде жүргізілуі керек.</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6. Орындаушының Міндеттері:</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6.1 оқу-өндірістік база аумағында ересектердің демалуына жол бермеу.</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6.2 студенттердің объектіде болу кезеңінде (қажеттілігіне қарай) еріп жүретін қызметкерлер мен тәлімгерлердің тұруын және 5 рет тамақтануын қамтамасыз ету.</w:t>
      </w:r>
    </w:p>
    <w:p w:rsidR="006F6A7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6.3 Тапсырыс берушінің сұрауы бойынша 3 (үш) жұмыс күні ішінде сұратылған құжаттардың көшірмелерін ұсынуға</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6.4 қызмет көрсету үшін жеке медициналық кітапшасы бар келесі білікті мамандарды тарту:</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-жоғары педагогикалық білімі бар педагог, білім беру ұйымдарында кемінде 2 жыл жұмыс өтілі;</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жоғары педагогикалық білімі бар дене шынықтыру пәнінің оқытушысы, жұмыс өтілі кемінде 3 жыл;</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-орта арнаулы медициналық білімі бар медицина қызметкері (медбике), білім беру ұйымдарында немесе балалар емдеу мекемелерінде кемінде 5 жыл жұмыс өтілі;</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аспаздар.</w:t>
      </w:r>
      <w:r w:rsidRPr="0050100C">
        <w:rPr>
          <w:rFonts w:ascii="Times New Roman" w:eastAsia="Times New Roman" w:hAnsi="Times New Roman" w:cs="Times New Roman"/>
          <w:sz w:val="24"/>
          <w:szCs w:val="24"/>
          <w:lang w:eastAsia="ru-RU"/>
        </w:rPr>
        <w:tab/>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 xml:space="preserve">"Жас көшбасшылар мектебі" курсының құнына техникалық ерекшелікте көрсетілген барлық талаптар, оның ішінде тұру, тамақтану, педагогикалық қызмет көрсету, тарихи-өлкетану экскурсияларын ұйымдастыру, жеткізушінің (Орындаушының) қаражаты есебінен бақылаушының Тапсырыс беруші өкілінің тұруы мен тамақтануы кіруге тиіс. </w:t>
      </w:r>
      <w:r w:rsidRPr="0050100C">
        <w:rPr>
          <w:rFonts w:ascii="Times New Roman" w:eastAsia="Times New Roman" w:hAnsi="Times New Roman" w:cs="Times New Roman"/>
          <w:sz w:val="24"/>
          <w:szCs w:val="24"/>
          <w:lang w:eastAsia="ru-RU"/>
        </w:rPr>
        <w:t>Орындаушы (Жеткізуші) Тапсырыс берушіге студенттердің келу күні туралы алдын ала хабарлайды, келу күні студенттерді алып кетеді және оларды колледж ғимаратынан жазғы курстан өту орнына дербес жеткізеді.</w:t>
      </w:r>
    </w:p>
    <w:p w:rsidR="0050100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Орындаушы осы техникалық ерекшеліктің талаптарына сәйкестігін растайтын құжаттарды ұсынуы тиіс.</w:t>
      </w:r>
    </w:p>
    <w:p w:rsidR="006F6A7C" w:rsidRPr="0050100C" w:rsidRDefault="0050100C" w:rsidP="005010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100C">
        <w:rPr>
          <w:rFonts w:ascii="Times New Roman" w:eastAsia="Times New Roman" w:hAnsi="Times New Roman" w:cs="Times New Roman"/>
          <w:sz w:val="24"/>
          <w:szCs w:val="24"/>
          <w:lang w:eastAsia="ru-RU"/>
        </w:rPr>
        <w:t>Қызметті орындау мерзімі 2024 жылғы 1-31</w:t>
      </w:r>
      <w:bookmarkStart w:id="3" w:name="_GoBack"/>
      <w:bookmarkEnd w:id="3"/>
      <w:r w:rsidRPr="0050100C">
        <w:rPr>
          <w:rFonts w:ascii="Times New Roman" w:eastAsia="Times New Roman" w:hAnsi="Times New Roman" w:cs="Times New Roman"/>
          <w:sz w:val="24"/>
          <w:szCs w:val="24"/>
          <w:lang w:eastAsia="ru-RU"/>
        </w:rPr>
        <w:t xml:space="preserve"> шілде аралығында.</w:t>
      </w:r>
    </w:p>
    <w:p w:rsidR="006F6A7C" w:rsidRPr="0050100C" w:rsidRDefault="006F6A7C" w:rsidP="0050100C">
      <w:pPr>
        <w:shd w:val="clear" w:color="auto" w:fill="FFFFFF"/>
        <w:spacing w:before="240" w:after="150" w:line="240" w:lineRule="auto"/>
        <w:jc w:val="both"/>
        <w:rPr>
          <w:rFonts w:ascii="Inter" w:eastAsia="Times New Roman" w:hAnsi="Inter" w:cs="Times New Roman"/>
          <w:sz w:val="14"/>
          <w:szCs w:val="14"/>
          <w:lang w:eastAsia="ru-RU"/>
        </w:rPr>
      </w:pPr>
    </w:p>
    <w:p w:rsidR="006F6A7C" w:rsidRDefault="006F6A7C" w:rsidP="00895926">
      <w:pPr>
        <w:shd w:val="clear" w:color="auto" w:fill="FFFFFF"/>
        <w:spacing w:before="240" w:after="150" w:line="240" w:lineRule="auto"/>
        <w:rPr>
          <w:rFonts w:ascii="Inter" w:eastAsia="Times New Roman" w:hAnsi="Inter" w:cs="Times New Roman"/>
          <w:color w:val="7F8188"/>
          <w:sz w:val="14"/>
          <w:szCs w:val="14"/>
          <w:lang w:eastAsia="ru-RU"/>
        </w:rPr>
      </w:pPr>
    </w:p>
    <w:bookmarkEnd w:id="2"/>
    <w:p w:rsidR="006F6A7C" w:rsidRDefault="006F6A7C" w:rsidP="00895926">
      <w:pPr>
        <w:shd w:val="clear" w:color="auto" w:fill="FFFFFF"/>
        <w:spacing w:before="240" w:after="150" w:line="240" w:lineRule="auto"/>
        <w:rPr>
          <w:rFonts w:ascii="Inter" w:eastAsia="Times New Roman" w:hAnsi="Inter" w:cs="Times New Roman"/>
          <w:color w:val="7F8188"/>
          <w:sz w:val="14"/>
          <w:szCs w:val="14"/>
          <w:lang w:eastAsia="ru-RU"/>
        </w:rPr>
      </w:pPr>
    </w:p>
    <w:sectPr w:rsidR="006F6A7C" w:rsidSect="005D681F">
      <w:pgSz w:w="11906" w:h="16838"/>
      <w:pgMar w:top="568" w:right="424"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BF0"/>
    <w:multiLevelType w:val="multilevel"/>
    <w:tmpl w:val="46E2DC62"/>
    <w:lvl w:ilvl="0">
      <w:start w:val="1"/>
      <w:numFmt w:val="decimal"/>
      <w:lvlText w:val="%1."/>
      <w:lvlJc w:val="left"/>
      <w:pPr>
        <w:ind w:left="3479" w:hanging="360"/>
      </w:pPr>
      <w:rPr>
        <w:rFonts w:hint="default"/>
        <w:sz w:val="22"/>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nsid w:val="05FD5AD8"/>
    <w:multiLevelType w:val="multilevel"/>
    <w:tmpl w:val="419EB1BE"/>
    <w:lvl w:ilvl="0">
      <w:start w:val="3"/>
      <w:numFmt w:val="decimal"/>
      <w:lvlText w:val="%1."/>
      <w:lvlJc w:val="left"/>
      <w:pPr>
        <w:ind w:left="3763"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2">
    <w:nsid w:val="0BE3256B"/>
    <w:multiLevelType w:val="hybridMultilevel"/>
    <w:tmpl w:val="23921B50"/>
    <w:lvl w:ilvl="0" w:tplc="FAE2460A">
      <w:start w:val="1"/>
      <w:numFmt w:val="decimal"/>
      <w:lvlText w:val="%1."/>
      <w:lvlJc w:val="left"/>
      <w:pPr>
        <w:ind w:left="1068" w:hanging="360"/>
      </w:pPr>
      <w:rPr>
        <w:rFonts w:hint="default"/>
        <w:color w:val="000000"/>
      </w:rPr>
    </w:lvl>
    <w:lvl w:ilvl="1" w:tplc="48CAC974" w:tentative="1">
      <w:start w:val="1"/>
      <w:numFmt w:val="lowerLetter"/>
      <w:lvlText w:val="%2."/>
      <w:lvlJc w:val="left"/>
      <w:pPr>
        <w:ind w:left="1788" w:hanging="360"/>
      </w:pPr>
    </w:lvl>
    <w:lvl w:ilvl="2" w:tplc="05CCC34A" w:tentative="1">
      <w:start w:val="1"/>
      <w:numFmt w:val="lowerRoman"/>
      <w:lvlText w:val="%3."/>
      <w:lvlJc w:val="right"/>
      <w:pPr>
        <w:ind w:left="2508" w:hanging="180"/>
      </w:pPr>
    </w:lvl>
    <w:lvl w:ilvl="3" w:tplc="90FCAF4C" w:tentative="1">
      <w:start w:val="1"/>
      <w:numFmt w:val="decimal"/>
      <w:lvlText w:val="%4."/>
      <w:lvlJc w:val="left"/>
      <w:pPr>
        <w:ind w:left="3228" w:hanging="360"/>
      </w:pPr>
    </w:lvl>
    <w:lvl w:ilvl="4" w:tplc="6C56A28E" w:tentative="1">
      <w:start w:val="1"/>
      <w:numFmt w:val="lowerLetter"/>
      <w:lvlText w:val="%5."/>
      <w:lvlJc w:val="left"/>
      <w:pPr>
        <w:ind w:left="3948" w:hanging="360"/>
      </w:pPr>
    </w:lvl>
    <w:lvl w:ilvl="5" w:tplc="90D8231E" w:tentative="1">
      <w:start w:val="1"/>
      <w:numFmt w:val="lowerRoman"/>
      <w:lvlText w:val="%6."/>
      <w:lvlJc w:val="right"/>
      <w:pPr>
        <w:ind w:left="4668" w:hanging="180"/>
      </w:pPr>
    </w:lvl>
    <w:lvl w:ilvl="6" w:tplc="B4CEBE7A" w:tentative="1">
      <w:start w:val="1"/>
      <w:numFmt w:val="decimal"/>
      <w:lvlText w:val="%7."/>
      <w:lvlJc w:val="left"/>
      <w:pPr>
        <w:ind w:left="5388" w:hanging="360"/>
      </w:pPr>
    </w:lvl>
    <w:lvl w:ilvl="7" w:tplc="EDC2BA7A" w:tentative="1">
      <w:start w:val="1"/>
      <w:numFmt w:val="lowerLetter"/>
      <w:lvlText w:val="%8."/>
      <w:lvlJc w:val="left"/>
      <w:pPr>
        <w:ind w:left="6108" w:hanging="360"/>
      </w:pPr>
    </w:lvl>
    <w:lvl w:ilvl="8" w:tplc="8E783528" w:tentative="1">
      <w:start w:val="1"/>
      <w:numFmt w:val="lowerRoman"/>
      <w:lvlText w:val="%9."/>
      <w:lvlJc w:val="right"/>
      <w:pPr>
        <w:ind w:left="6828" w:hanging="180"/>
      </w:pPr>
    </w:lvl>
  </w:abstractNum>
  <w:abstractNum w:abstractNumId="3">
    <w:nsid w:val="241F0314"/>
    <w:multiLevelType w:val="multilevel"/>
    <w:tmpl w:val="8576930E"/>
    <w:lvl w:ilvl="0">
      <w:start w:val="4"/>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9F82698"/>
    <w:multiLevelType w:val="hybridMultilevel"/>
    <w:tmpl w:val="9D4AC28E"/>
    <w:lvl w:ilvl="0" w:tplc="A6441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E440AE"/>
    <w:multiLevelType w:val="multilevel"/>
    <w:tmpl w:val="47BC89C2"/>
    <w:lvl w:ilvl="0">
      <w:start w:val="6"/>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6">
    <w:nsid w:val="531F0D14"/>
    <w:multiLevelType w:val="multilevel"/>
    <w:tmpl w:val="BBD680B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D7"/>
    <w:rsid w:val="00002F27"/>
    <w:rsid w:val="00013261"/>
    <w:rsid w:val="0002218F"/>
    <w:rsid w:val="00024080"/>
    <w:rsid w:val="0005513F"/>
    <w:rsid w:val="00055150"/>
    <w:rsid w:val="00056AEA"/>
    <w:rsid w:val="00071310"/>
    <w:rsid w:val="00076436"/>
    <w:rsid w:val="0009375E"/>
    <w:rsid w:val="00097591"/>
    <w:rsid w:val="000B4D21"/>
    <w:rsid w:val="000D69B6"/>
    <w:rsid w:val="000F5612"/>
    <w:rsid w:val="00123555"/>
    <w:rsid w:val="00124561"/>
    <w:rsid w:val="0013008A"/>
    <w:rsid w:val="00142BC3"/>
    <w:rsid w:val="0017115A"/>
    <w:rsid w:val="00180F71"/>
    <w:rsid w:val="001D27E8"/>
    <w:rsid w:val="001D61E1"/>
    <w:rsid w:val="001F2791"/>
    <w:rsid w:val="002741CF"/>
    <w:rsid w:val="00286E32"/>
    <w:rsid w:val="002B0596"/>
    <w:rsid w:val="002F4EA2"/>
    <w:rsid w:val="00310A3A"/>
    <w:rsid w:val="00316AFC"/>
    <w:rsid w:val="00321FDE"/>
    <w:rsid w:val="00332294"/>
    <w:rsid w:val="00347153"/>
    <w:rsid w:val="003B3D93"/>
    <w:rsid w:val="003C06E2"/>
    <w:rsid w:val="00404404"/>
    <w:rsid w:val="004059AC"/>
    <w:rsid w:val="00423101"/>
    <w:rsid w:val="00454F68"/>
    <w:rsid w:val="00481BD1"/>
    <w:rsid w:val="00490E96"/>
    <w:rsid w:val="004A021F"/>
    <w:rsid w:val="004A319C"/>
    <w:rsid w:val="004C6C76"/>
    <w:rsid w:val="0050100C"/>
    <w:rsid w:val="00563B16"/>
    <w:rsid w:val="00570436"/>
    <w:rsid w:val="005A4AC8"/>
    <w:rsid w:val="005D48A9"/>
    <w:rsid w:val="005D681F"/>
    <w:rsid w:val="005F532B"/>
    <w:rsid w:val="00631EA6"/>
    <w:rsid w:val="006322AD"/>
    <w:rsid w:val="00636E21"/>
    <w:rsid w:val="00650BB4"/>
    <w:rsid w:val="00673195"/>
    <w:rsid w:val="006B0DA1"/>
    <w:rsid w:val="006B2D58"/>
    <w:rsid w:val="006E61D7"/>
    <w:rsid w:val="006F6A7C"/>
    <w:rsid w:val="006F73B9"/>
    <w:rsid w:val="00722753"/>
    <w:rsid w:val="00744442"/>
    <w:rsid w:val="00771B21"/>
    <w:rsid w:val="007B70C2"/>
    <w:rsid w:val="007D43A1"/>
    <w:rsid w:val="007E0CD7"/>
    <w:rsid w:val="00833E7A"/>
    <w:rsid w:val="0086670D"/>
    <w:rsid w:val="00895926"/>
    <w:rsid w:val="008A7555"/>
    <w:rsid w:val="008C2383"/>
    <w:rsid w:val="008D70DD"/>
    <w:rsid w:val="00966759"/>
    <w:rsid w:val="009A6AAD"/>
    <w:rsid w:val="009D0B16"/>
    <w:rsid w:val="00A032C6"/>
    <w:rsid w:val="00A26F28"/>
    <w:rsid w:val="00AA7362"/>
    <w:rsid w:val="00AE1A49"/>
    <w:rsid w:val="00AF20D9"/>
    <w:rsid w:val="00B2797E"/>
    <w:rsid w:val="00B4200F"/>
    <w:rsid w:val="00B7491E"/>
    <w:rsid w:val="00BD4ED6"/>
    <w:rsid w:val="00BE3845"/>
    <w:rsid w:val="00BE51D7"/>
    <w:rsid w:val="00C35588"/>
    <w:rsid w:val="00C651D6"/>
    <w:rsid w:val="00C659C8"/>
    <w:rsid w:val="00C93DDF"/>
    <w:rsid w:val="00CC2438"/>
    <w:rsid w:val="00D07C94"/>
    <w:rsid w:val="00D3439F"/>
    <w:rsid w:val="00D41FB2"/>
    <w:rsid w:val="00D43554"/>
    <w:rsid w:val="00D44565"/>
    <w:rsid w:val="00DE2975"/>
    <w:rsid w:val="00DF0E39"/>
    <w:rsid w:val="00E428C2"/>
    <w:rsid w:val="00E5128A"/>
    <w:rsid w:val="00E817D0"/>
    <w:rsid w:val="00F55F8B"/>
    <w:rsid w:val="00F707D8"/>
    <w:rsid w:val="00FA2640"/>
    <w:rsid w:val="00FE3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C2"/>
  </w:style>
  <w:style w:type="paragraph" w:styleId="1">
    <w:name w:val="heading 1"/>
    <w:basedOn w:val="a"/>
    <w:link w:val="10"/>
    <w:uiPriority w:val="9"/>
    <w:qFormat/>
    <w:rsid w:val="005704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491E"/>
    <w:rPr>
      <w:color w:val="0563C1" w:themeColor="hyperlink"/>
      <w:u w:val="single"/>
    </w:rPr>
  </w:style>
  <w:style w:type="paragraph" w:customStyle="1" w:styleId="11">
    <w:name w:val="Обычный1"/>
    <w:rsid w:val="00B7491E"/>
    <w:pPr>
      <w:spacing w:after="0" w:line="240" w:lineRule="auto"/>
    </w:pPr>
    <w:rPr>
      <w:rFonts w:ascii="Times New Roman" w:eastAsia="Times New Roman" w:hAnsi="Times New Roman" w:cs="Times New Roman"/>
      <w:snapToGrid w:val="0"/>
      <w:lang w:eastAsia="ru-RU"/>
    </w:rPr>
  </w:style>
  <w:style w:type="character" w:customStyle="1" w:styleId="12">
    <w:name w:val="Неразрешенное упоминание1"/>
    <w:basedOn w:val="a0"/>
    <w:uiPriority w:val="99"/>
    <w:semiHidden/>
    <w:unhideWhenUsed/>
    <w:rsid w:val="00FE3CDA"/>
    <w:rPr>
      <w:color w:val="808080"/>
      <w:shd w:val="clear" w:color="auto" w:fill="E6E6E6"/>
    </w:rPr>
  </w:style>
  <w:style w:type="paragraph" w:styleId="a4">
    <w:name w:val="Body Text Indent"/>
    <w:basedOn w:val="a"/>
    <w:link w:val="a5"/>
    <w:rsid w:val="00321FDE"/>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321FDE"/>
    <w:rPr>
      <w:rFonts w:ascii="Times New Roman" w:eastAsia="Times New Roman" w:hAnsi="Times New Roman" w:cs="Times New Roman"/>
      <w:sz w:val="24"/>
      <w:szCs w:val="24"/>
      <w:lang w:eastAsia="ru-RU"/>
    </w:rPr>
  </w:style>
  <w:style w:type="paragraph" w:styleId="a6">
    <w:name w:val="List Paragraph"/>
    <w:basedOn w:val="a"/>
    <w:uiPriority w:val="34"/>
    <w:qFormat/>
    <w:rsid w:val="00321FDE"/>
    <w:pPr>
      <w:ind w:left="720"/>
      <w:contextualSpacing/>
    </w:pPr>
  </w:style>
  <w:style w:type="paragraph" w:styleId="a7">
    <w:name w:val="Balloon Text"/>
    <w:basedOn w:val="a"/>
    <w:link w:val="a8"/>
    <w:uiPriority w:val="99"/>
    <w:semiHidden/>
    <w:unhideWhenUsed/>
    <w:rsid w:val="000937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375E"/>
    <w:rPr>
      <w:rFonts w:ascii="Tahoma" w:hAnsi="Tahoma" w:cs="Tahoma"/>
      <w:sz w:val="16"/>
      <w:szCs w:val="16"/>
    </w:rPr>
  </w:style>
  <w:style w:type="character" w:customStyle="1" w:styleId="10">
    <w:name w:val="Заголовок 1 Знак"/>
    <w:basedOn w:val="a0"/>
    <w:link w:val="1"/>
    <w:uiPriority w:val="9"/>
    <w:rsid w:val="00570436"/>
    <w:rPr>
      <w:rFonts w:ascii="Times New Roman" w:eastAsia="Times New Roman" w:hAnsi="Times New Roman" w:cs="Times New Roman"/>
      <w:b/>
      <w:bCs/>
      <w:kern w:val="36"/>
      <w:sz w:val="48"/>
      <w:szCs w:val="48"/>
      <w:lang w:eastAsia="ru-RU"/>
    </w:rPr>
  </w:style>
  <w:style w:type="paragraph" w:styleId="a9">
    <w:name w:val="Normal (Web)"/>
    <w:basedOn w:val="a"/>
    <w:uiPriority w:val="99"/>
    <w:semiHidden/>
    <w:unhideWhenUsed/>
    <w:rsid w:val="00570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mainsharecomcount">
    <w:name w:val="content_main_share_com_count"/>
    <w:basedOn w:val="a0"/>
    <w:rsid w:val="00895926"/>
  </w:style>
  <w:style w:type="character" w:styleId="aa">
    <w:name w:val="Strong"/>
    <w:basedOn w:val="a0"/>
    <w:uiPriority w:val="22"/>
    <w:qFormat/>
    <w:rsid w:val="008667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C2"/>
  </w:style>
  <w:style w:type="paragraph" w:styleId="1">
    <w:name w:val="heading 1"/>
    <w:basedOn w:val="a"/>
    <w:link w:val="10"/>
    <w:uiPriority w:val="9"/>
    <w:qFormat/>
    <w:rsid w:val="005704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491E"/>
    <w:rPr>
      <w:color w:val="0563C1" w:themeColor="hyperlink"/>
      <w:u w:val="single"/>
    </w:rPr>
  </w:style>
  <w:style w:type="paragraph" w:customStyle="1" w:styleId="11">
    <w:name w:val="Обычный1"/>
    <w:rsid w:val="00B7491E"/>
    <w:pPr>
      <w:spacing w:after="0" w:line="240" w:lineRule="auto"/>
    </w:pPr>
    <w:rPr>
      <w:rFonts w:ascii="Times New Roman" w:eastAsia="Times New Roman" w:hAnsi="Times New Roman" w:cs="Times New Roman"/>
      <w:snapToGrid w:val="0"/>
      <w:lang w:eastAsia="ru-RU"/>
    </w:rPr>
  </w:style>
  <w:style w:type="character" w:customStyle="1" w:styleId="12">
    <w:name w:val="Неразрешенное упоминание1"/>
    <w:basedOn w:val="a0"/>
    <w:uiPriority w:val="99"/>
    <w:semiHidden/>
    <w:unhideWhenUsed/>
    <w:rsid w:val="00FE3CDA"/>
    <w:rPr>
      <w:color w:val="808080"/>
      <w:shd w:val="clear" w:color="auto" w:fill="E6E6E6"/>
    </w:rPr>
  </w:style>
  <w:style w:type="paragraph" w:styleId="a4">
    <w:name w:val="Body Text Indent"/>
    <w:basedOn w:val="a"/>
    <w:link w:val="a5"/>
    <w:rsid w:val="00321FDE"/>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321FDE"/>
    <w:rPr>
      <w:rFonts w:ascii="Times New Roman" w:eastAsia="Times New Roman" w:hAnsi="Times New Roman" w:cs="Times New Roman"/>
      <w:sz w:val="24"/>
      <w:szCs w:val="24"/>
      <w:lang w:eastAsia="ru-RU"/>
    </w:rPr>
  </w:style>
  <w:style w:type="paragraph" w:styleId="a6">
    <w:name w:val="List Paragraph"/>
    <w:basedOn w:val="a"/>
    <w:uiPriority w:val="34"/>
    <w:qFormat/>
    <w:rsid w:val="00321FDE"/>
    <w:pPr>
      <w:ind w:left="720"/>
      <w:contextualSpacing/>
    </w:pPr>
  </w:style>
  <w:style w:type="paragraph" w:styleId="a7">
    <w:name w:val="Balloon Text"/>
    <w:basedOn w:val="a"/>
    <w:link w:val="a8"/>
    <w:uiPriority w:val="99"/>
    <w:semiHidden/>
    <w:unhideWhenUsed/>
    <w:rsid w:val="000937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375E"/>
    <w:rPr>
      <w:rFonts w:ascii="Tahoma" w:hAnsi="Tahoma" w:cs="Tahoma"/>
      <w:sz w:val="16"/>
      <w:szCs w:val="16"/>
    </w:rPr>
  </w:style>
  <w:style w:type="character" w:customStyle="1" w:styleId="10">
    <w:name w:val="Заголовок 1 Знак"/>
    <w:basedOn w:val="a0"/>
    <w:link w:val="1"/>
    <w:uiPriority w:val="9"/>
    <w:rsid w:val="00570436"/>
    <w:rPr>
      <w:rFonts w:ascii="Times New Roman" w:eastAsia="Times New Roman" w:hAnsi="Times New Roman" w:cs="Times New Roman"/>
      <w:b/>
      <w:bCs/>
      <w:kern w:val="36"/>
      <w:sz w:val="48"/>
      <w:szCs w:val="48"/>
      <w:lang w:eastAsia="ru-RU"/>
    </w:rPr>
  </w:style>
  <w:style w:type="paragraph" w:styleId="a9">
    <w:name w:val="Normal (Web)"/>
    <w:basedOn w:val="a"/>
    <w:uiPriority w:val="99"/>
    <w:semiHidden/>
    <w:unhideWhenUsed/>
    <w:rsid w:val="00570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mainsharecomcount">
    <w:name w:val="content_main_share_com_count"/>
    <w:basedOn w:val="a0"/>
    <w:rsid w:val="00895926"/>
  </w:style>
  <w:style w:type="character" w:styleId="aa">
    <w:name w:val="Strong"/>
    <w:basedOn w:val="a0"/>
    <w:uiPriority w:val="22"/>
    <w:qFormat/>
    <w:rsid w:val="00866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7627">
      <w:bodyDiv w:val="1"/>
      <w:marLeft w:val="0"/>
      <w:marRight w:val="0"/>
      <w:marTop w:val="0"/>
      <w:marBottom w:val="0"/>
      <w:divBdr>
        <w:top w:val="none" w:sz="0" w:space="0" w:color="auto"/>
        <w:left w:val="none" w:sz="0" w:space="0" w:color="auto"/>
        <w:bottom w:val="none" w:sz="0" w:space="0" w:color="auto"/>
        <w:right w:val="none" w:sz="0" w:space="0" w:color="auto"/>
      </w:divBdr>
      <w:divsChild>
        <w:div w:id="1579438606">
          <w:marLeft w:val="150"/>
          <w:marRight w:val="525"/>
          <w:marTop w:val="270"/>
          <w:marBottom w:val="0"/>
          <w:divBdr>
            <w:top w:val="none" w:sz="0" w:space="0" w:color="auto"/>
            <w:left w:val="none" w:sz="0" w:space="0" w:color="auto"/>
            <w:bottom w:val="none" w:sz="0" w:space="0" w:color="auto"/>
            <w:right w:val="none" w:sz="0" w:space="0" w:color="auto"/>
          </w:divBdr>
        </w:div>
        <w:div w:id="1212838093">
          <w:marLeft w:val="0"/>
          <w:marRight w:val="0"/>
          <w:marTop w:val="360"/>
          <w:marBottom w:val="360"/>
          <w:divBdr>
            <w:top w:val="none" w:sz="0" w:space="0" w:color="auto"/>
            <w:left w:val="none" w:sz="0" w:space="0" w:color="auto"/>
            <w:bottom w:val="none" w:sz="0" w:space="0" w:color="auto"/>
            <w:right w:val="none" w:sz="0" w:space="0" w:color="auto"/>
          </w:divBdr>
          <w:divsChild>
            <w:div w:id="2132283495">
              <w:blockQuote w:val="1"/>
              <w:marLeft w:val="0"/>
              <w:marRight w:val="0"/>
              <w:marTop w:val="0"/>
              <w:marBottom w:val="360"/>
              <w:divBdr>
                <w:top w:val="none" w:sz="0" w:space="12" w:color="auto"/>
                <w:left w:val="single" w:sz="24" w:space="27" w:color="03AB02"/>
                <w:bottom w:val="none" w:sz="0" w:space="1" w:color="auto"/>
                <w:right w:val="none" w:sz="0" w:space="27" w:color="auto"/>
              </w:divBdr>
            </w:div>
          </w:divsChild>
        </w:div>
      </w:divsChild>
    </w:div>
    <w:div w:id="501168495">
      <w:bodyDiv w:val="1"/>
      <w:marLeft w:val="0"/>
      <w:marRight w:val="0"/>
      <w:marTop w:val="0"/>
      <w:marBottom w:val="0"/>
      <w:divBdr>
        <w:top w:val="none" w:sz="0" w:space="0" w:color="auto"/>
        <w:left w:val="none" w:sz="0" w:space="0" w:color="auto"/>
        <w:bottom w:val="none" w:sz="0" w:space="0" w:color="auto"/>
        <w:right w:val="none" w:sz="0" w:space="0" w:color="auto"/>
      </w:divBdr>
    </w:div>
    <w:div w:id="505286474">
      <w:bodyDiv w:val="1"/>
      <w:marLeft w:val="0"/>
      <w:marRight w:val="0"/>
      <w:marTop w:val="0"/>
      <w:marBottom w:val="0"/>
      <w:divBdr>
        <w:top w:val="none" w:sz="0" w:space="0" w:color="auto"/>
        <w:left w:val="none" w:sz="0" w:space="0" w:color="auto"/>
        <w:bottom w:val="none" w:sz="0" w:space="0" w:color="auto"/>
        <w:right w:val="none" w:sz="0" w:space="0" w:color="auto"/>
      </w:divBdr>
    </w:div>
    <w:div w:id="560866744">
      <w:bodyDiv w:val="1"/>
      <w:marLeft w:val="0"/>
      <w:marRight w:val="0"/>
      <w:marTop w:val="0"/>
      <w:marBottom w:val="0"/>
      <w:divBdr>
        <w:top w:val="none" w:sz="0" w:space="0" w:color="auto"/>
        <w:left w:val="none" w:sz="0" w:space="0" w:color="auto"/>
        <w:bottom w:val="none" w:sz="0" w:space="0" w:color="auto"/>
        <w:right w:val="none" w:sz="0" w:space="0" w:color="auto"/>
      </w:divBdr>
    </w:div>
    <w:div w:id="1372344425">
      <w:bodyDiv w:val="1"/>
      <w:marLeft w:val="0"/>
      <w:marRight w:val="0"/>
      <w:marTop w:val="0"/>
      <w:marBottom w:val="0"/>
      <w:divBdr>
        <w:top w:val="none" w:sz="0" w:space="0" w:color="auto"/>
        <w:left w:val="none" w:sz="0" w:space="0" w:color="auto"/>
        <w:bottom w:val="none" w:sz="0" w:space="0" w:color="auto"/>
        <w:right w:val="none" w:sz="0" w:space="0" w:color="auto"/>
      </w:divBdr>
    </w:div>
    <w:div w:id="17180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1%83%D1%81%D0%BB%D1%83%D0%B3%D0%B8%20%D0%BF%D0%BE%20%D0%BE%D1%80%D0%B3%D0%B0%D0%BD%D0%B8%D0%B7%D0%B0%D1%86%D0%B8%D0%B8/%D0%BF%D1%80%D0%BE%D0%B2%D0%B5%D0%B4%D0%B5%D0%BD%D0%B8%D1%8E%20%D0%BA%D0%BE%D0%BD%D1%84%D0%B5%D1%80%D0%B5%D0%BD%D1%86%D0%B8%D0%B9/%D1%81%D0%B5%D0%BC%D0%B8%D0%BD%D0%B0%D1%80%D0%BE%D0%B2/%D1%84%D0%BE%D1%80%D1%83%D0%BC%D0%BE%D0%B2/%D0%BA%D0%BE%D0%BD%D0%BA%D1%83%D1%80%D1%81%D0%BE%D0%B2/%D0%BA%D0%BE%D1%80%D0%BF%D0%BE%D1%80%D0%B0%D1%82%D0%B8%D0%B2%D0%BD%D1%8B%D1%85/%D1%81%D0%BF%D0%BE%D1%80%D1%82%D0%B8%D0%B2%D0%BD%D1%8B%D1%85/%20%D0%BA%D1%83%D0%BB%D1%8C%D1%82%D1%83%D1%80%D0%BD%D1%8B%D1%85/%D0%BF%D1%80%D0%B0%D0%B7%D0%B4%D0%BD%D0%B8%D1%87%D0%BD%D1%8B%D1%85%20%D0%B8%20%D0%B0%D0%BD%D0%B0%D0%BB%D0%BE%D0%B3%D0%B8%D1%87%D0%BD%D1%8B%D1%85%20%D0%BC%D0%B5%D1%80%D0%BE%D0%BF%D1%80%D0%B8%D1%8F%D1%82%D0%B8%D0%B9&amp;s=common&amp;p=10&amp;n=0&amp;S=823011%2E000&amp;N=%D0%A3%D1%81%D0%BB%D1%83%D0%B3%D0%B8%20%D0%BF%D0%BE%20%D0%BE%D1%80%D0%B3%D0%B0%D0%BD%D0%B8%D0%B7%D0%B0%D1%86%D0%B8%D0%B8/%D0%BF%D1%80%D0%BE%D0%B2%D0%B5%D0%B4%D0%B5%D0%BD%D0%B8%D1%8E%20%D0%BA%D0%BE%D0%BD%D1%84%D0%B5%D1%80%D0%B5%D0%BD%D1%86%D0%B8%D0%B9/%D1%81%D0%B5%D0%BC%D0%B8%D0%BD%D0%B0%D1%80%D0%BE%D0%B2/%D1%84%D0%BE%D1%80%D1%83%D0%BC%D0%BE%D0%B2/%D0%BA%D0%BE%D0%BD%D0%BA%D1%83%D1%80%D1%81%D0%BE%D0%B2/%D0%BA%D0%BE%D1%80%D0%BF%D0%BE%D1%80%D0%B0%D1%82%D0%B8%D0%B2%D0%BD%D1%8B%D1%85/%D1%81%D0%BF%D0%BE%D1%80%D1%82%D0%B8%D0%B2%D0%BD%D1%8B%D1%85/%D0%BA%D1%83%D0%BB%D1%8C%D1%82%D1%83%D1%80%D0%BD%D1%8B%D1%85/%D0%BF%D1%80%D0%B0%D0%B7%D0%B4%D0%BD%D0%B8%D1%87%D0%BD%D1%8B%D1%85%20%D0%B8%20%D0%B0%D0%BD%D0%B0%D0%BB%D0%BE%D0%B3%D0%B8%D1%87%D0%BD%D1%8B%D1%85%20%D0%BC%D0%B5%D1%80%D0%BE%D0%BF%D1%80%D0%B8%D1%8F%D1%82%D0%B8%D0%B9&amp;fc=1&amp;fg=0&amp;new=823011.000.000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2984</Words>
  <Characters>17011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Каныкен Б. Б.</dc:creator>
  <cp:lastModifiedBy>*</cp:lastModifiedBy>
  <cp:revision>2</cp:revision>
  <cp:lastPrinted>2024-06-04T03:15:00Z</cp:lastPrinted>
  <dcterms:created xsi:type="dcterms:W3CDTF">2024-06-27T13:19:00Z</dcterms:created>
  <dcterms:modified xsi:type="dcterms:W3CDTF">2024-06-27T13:19:00Z</dcterms:modified>
</cp:coreProperties>
</file>